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96B" w:rsidRPr="00F17E13" w:rsidRDefault="0024396B" w:rsidP="0024396B">
      <w:pPr>
        <w:rPr>
          <w:rFonts w:ascii="Times New Roman" w:hAnsi="Times New Roman" w:cs="Times New Roman"/>
          <w:sz w:val="28"/>
          <w:szCs w:val="28"/>
        </w:rPr>
      </w:pPr>
      <w:bookmarkStart w:id="0" w:name="bookmark0"/>
      <w:r>
        <w:rPr>
          <w:rFonts w:ascii="Times New Roman" w:hAnsi="Times New Roman" w:cs="Times New Roman"/>
          <w:sz w:val="28"/>
          <w:szCs w:val="28"/>
        </w:rPr>
        <w:t>СОГЛАСОВАНО</w:t>
      </w:r>
      <w:r w:rsidRPr="00F17E1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УТВЕРЖДЕНО:</w:t>
      </w:r>
    </w:p>
    <w:p w:rsidR="0024396B" w:rsidRDefault="0024396B" w:rsidP="0024396B">
      <w:pPr>
        <w:rPr>
          <w:rFonts w:ascii="Times New Roman" w:hAnsi="Times New Roman" w:cs="Times New Roman"/>
          <w:sz w:val="28"/>
          <w:szCs w:val="28"/>
        </w:rPr>
      </w:pPr>
      <w:r w:rsidRPr="00F17E13">
        <w:rPr>
          <w:rFonts w:ascii="Times New Roman" w:hAnsi="Times New Roman" w:cs="Times New Roman"/>
          <w:sz w:val="28"/>
          <w:szCs w:val="28"/>
        </w:rPr>
        <w:t xml:space="preserve">Руководителями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Начальник Отраслевого органа</w:t>
      </w:r>
    </w:p>
    <w:p w:rsidR="0024396B" w:rsidRPr="00F17E13" w:rsidRDefault="00527C9F" w:rsidP="002439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66.75pt;margin-top:-.25pt;width:259pt;height:183.75pt;z-index:251662336" stroked="f">
            <v:fill opacity="0"/>
            <v:textbox style="mso-next-textbox:#_x0000_s1027">
              <w:txbxContent>
                <w:p w:rsidR="0024396B" w:rsidRDefault="0024396B" w:rsidP="0024396B">
                  <w:r>
                    <w:rPr>
                      <w:noProof/>
                      <w:lang w:bidi="ar-SA"/>
                    </w:rPr>
                    <w:drawing>
                      <wp:inline distT="0" distB="0" distL="0" distR="0">
                        <wp:extent cx="1971071" cy="1526650"/>
                        <wp:effectExtent l="19050" t="0" r="0" b="0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3523" cy="15285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202" style="position:absolute;margin-left:302.25pt;margin-top:8.9pt;width:219.75pt;height:137.55pt;z-index:251663360" stroked="f">
            <v:fill opacity="0"/>
            <v:textbox style="mso-next-textbox:#_x0000_s1028">
              <w:txbxContent>
                <w:p w:rsidR="0024396B" w:rsidRPr="006D1576" w:rsidRDefault="0024396B" w:rsidP="0024396B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5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Сосьвинского городского округа</w:t>
                  </w:r>
                </w:p>
                <w:p w:rsidR="0024396B" w:rsidRPr="006D1576" w:rsidRDefault="0024396B" w:rsidP="0024396B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5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«Управление образования»</w:t>
                  </w:r>
                </w:p>
                <w:p w:rsidR="0024396B" w:rsidRDefault="0024396B" w:rsidP="0024396B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5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С.А. Куракова</w:t>
                  </w:r>
                </w:p>
                <w:p w:rsidR="0024396B" w:rsidRPr="006D1576" w:rsidRDefault="0024396B" w:rsidP="0024396B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5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24396B" w:rsidRPr="006D1576" w:rsidRDefault="0024396B" w:rsidP="0024396B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15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_04__</w:t>
                  </w:r>
                  <w:r w:rsidRPr="006D15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______04_____2022</w:t>
                  </w:r>
                  <w:r w:rsidRPr="006D15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г.</w:t>
                  </w:r>
                </w:p>
                <w:p w:rsidR="0024396B" w:rsidRPr="006D1576" w:rsidRDefault="0024396B" w:rsidP="0024396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24396B" w:rsidRPr="00F17E13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="002439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администрации</w:t>
      </w:r>
    </w:p>
    <w:p w:rsidR="0024396B" w:rsidRPr="00F17E13" w:rsidRDefault="0024396B" w:rsidP="0024396B">
      <w:pPr>
        <w:rPr>
          <w:rFonts w:ascii="Times New Roman" w:hAnsi="Times New Roman" w:cs="Times New Roman"/>
          <w:sz w:val="28"/>
          <w:szCs w:val="28"/>
        </w:rPr>
      </w:pPr>
      <w:r w:rsidRPr="00F17E13">
        <w:rPr>
          <w:rFonts w:ascii="Times New Roman" w:hAnsi="Times New Roman" w:cs="Times New Roman"/>
          <w:sz w:val="28"/>
          <w:szCs w:val="28"/>
        </w:rPr>
        <w:t>Сосьвинского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24396B" w:rsidRPr="00F17E13" w:rsidRDefault="0024396B" w:rsidP="002439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4396B" w:rsidRDefault="0024396B" w:rsidP="002439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«__»____________2022 </w:t>
      </w:r>
      <w:r w:rsidRPr="00F17E13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24396B" w:rsidRPr="009D7F18" w:rsidRDefault="00527C9F" w:rsidP="009D7F18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bidi="ar-SA"/>
        </w:rPr>
        <w:pict>
          <v:shape id="_x0000_s1029" type="#_x0000_t202" style="position:absolute;margin-left:14.55pt;margin-top:156.3pt;width:449.55pt;height:378.3pt;z-index:251664384" stroked="f">
            <v:textbox style="mso-next-textbox:#_x0000_s1029">
              <w:txbxContent>
                <w:p w:rsidR="0024396B" w:rsidRPr="0024396B" w:rsidRDefault="0024396B" w:rsidP="0024396B">
                  <w:pPr>
                    <w:pStyle w:val="10"/>
                    <w:keepNext/>
                    <w:keepLines/>
                    <w:shd w:val="clear" w:color="auto" w:fill="auto"/>
                    <w:rPr>
                      <w:sz w:val="28"/>
                      <w:szCs w:val="28"/>
                    </w:rPr>
                  </w:pPr>
                  <w:r w:rsidRPr="0024396B">
                    <w:rPr>
                      <w:color w:val="000000"/>
                      <w:sz w:val="28"/>
                      <w:szCs w:val="28"/>
                      <w:lang w:eastAsia="ru-RU" w:bidi="ru-RU"/>
                    </w:rPr>
                    <w:t>Программа</w:t>
                  </w:r>
                </w:p>
                <w:p w:rsidR="0024396B" w:rsidRPr="004271FF" w:rsidRDefault="0024396B" w:rsidP="004271FF">
                  <w:pPr>
                    <w:pStyle w:val="10"/>
                    <w:keepNext/>
                    <w:keepLines/>
                    <w:shd w:val="clear" w:color="auto" w:fill="auto"/>
                    <w:rPr>
                      <w:sz w:val="28"/>
                      <w:szCs w:val="28"/>
                    </w:rPr>
                  </w:pPr>
                  <w:r w:rsidRPr="0024396B">
                    <w:rPr>
                      <w:color w:val="000000"/>
                      <w:sz w:val="28"/>
                      <w:szCs w:val="28"/>
                      <w:lang w:eastAsia="ru-RU" w:bidi="ru-RU"/>
                    </w:rPr>
                    <w:t>методического сопровождения</w:t>
                  </w:r>
                  <w:r w:rsidR="004271FF">
                    <w:rPr>
                      <w:color w:val="000000"/>
                      <w:sz w:val="28"/>
                      <w:szCs w:val="28"/>
                      <w:lang w:eastAsia="ru-RU" w:bidi="ru-RU"/>
                    </w:rPr>
                    <w:t xml:space="preserve"> методистами и специалистами</w:t>
                  </w:r>
                  <w:r w:rsidR="004271FF">
                    <w:rPr>
                      <w:color w:val="000000"/>
                      <w:sz w:val="28"/>
                      <w:szCs w:val="28"/>
                      <w:lang w:eastAsia="ru-RU" w:bidi="ru-RU"/>
                    </w:rPr>
                    <w:br/>
                  </w:r>
                  <w:r w:rsidRPr="0024396B">
                    <w:rPr>
                      <w:color w:val="000000"/>
                      <w:sz w:val="28"/>
                      <w:szCs w:val="28"/>
                      <w:lang w:eastAsia="ru-RU" w:bidi="ru-RU"/>
                    </w:rPr>
                    <w:t xml:space="preserve"> </w:t>
                  </w:r>
                  <w:r w:rsidR="004271FF">
                    <w:rPr>
                      <w:color w:val="000000"/>
                      <w:sz w:val="28"/>
                      <w:szCs w:val="28"/>
                      <w:lang w:eastAsia="ru-RU" w:bidi="ru-RU"/>
                    </w:rPr>
                    <w:t>повышения каче</w:t>
                  </w:r>
                  <w:r w:rsidRPr="0024396B">
                    <w:rPr>
                      <w:color w:val="000000"/>
                      <w:sz w:val="28"/>
                      <w:szCs w:val="28"/>
                      <w:lang w:eastAsia="ru-RU" w:bidi="ru-RU"/>
                    </w:rPr>
                    <w:t>ства образования в школах</w:t>
                  </w:r>
                  <w:r w:rsidR="004271FF">
                    <w:rPr>
                      <w:color w:val="000000"/>
                      <w:sz w:val="28"/>
                      <w:szCs w:val="28"/>
                      <w:lang w:eastAsia="ru-RU" w:bidi="ru-RU"/>
                    </w:rPr>
                    <w:t xml:space="preserve"> </w:t>
                  </w:r>
                  <w:r w:rsidR="004271FF">
                    <w:rPr>
                      <w:color w:val="000000"/>
                      <w:sz w:val="28"/>
                      <w:szCs w:val="28"/>
                      <w:lang w:eastAsia="ru-RU" w:bidi="ru-RU"/>
                    </w:rPr>
                    <w:br/>
                  </w:r>
                  <w:r w:rsidRPr="0024396B">
                    <w:rPr>
                      <w:color w:val="000000"/>
                      <w:sz w:val="28"/>
                      <w:szCs w:val="28"/>
                      <w:lang w:eastAsia="ru-RU" w:bidi="ru-RU"/>
                    </w:rPr>
                    <w:t>с низкими образовательными результатами</w:t>
                  </w:r>
                  <w:r w:rsidR="004271FF">
                    <w:rPr>
                      <w:sz w:val="28"/>
                      <w:szCs w:val="28"/>
                    </w:rPr>
                    <w:t xml:space="preserve"> </w:t>
                  </w:r>
                  <w:r w:rsidRPr="0024396B">
                    <w:rPr>
                      <w:color w:val="000000"/>
                      <w:sz w:val="28"/>
                      <w:szCs w:val="28"/>
                      <w:lang w:eastAsia="ru-RU" w:bidi="ru-RU"/>
                    </w:rPr>
                    <w:t xml:space="preserve">(ШНОР) </w:t>
                  </w:r>
                  <w:r w:rsidR="004271FF">
                    <w:rPr>
                      <w:color w:val="000000"/>
                      <w:sz w:val="28"/>
                      <w:szCs w:val="28"/>
                      <w:lang w:eastAsia="ru-RU" w:bidi="ru-RU"/>
                    </w:rPr>
                    <w:br/>
                    <w:t>Сосьвинского городского округа</w:t>
                  </w:r>
                </w:p>
                <w:p w:rsidR="0024396B" w:rsidRDefault="0024396B"/>
              </w:txbxContent>
            </v:textbox>
          </v:shape>
        </w:pict>
      </w:r>
      <w:r w:rsidR="0024396B">
        <w:rPr>
          <w:rFonts w:ascii="Times New Roman" w:hAnsi="Times New Roman" w:cs="Times New Roman"/>
          <w:sz w:val="16"/>
          <w:szCs w:val="16"/>
        </w:rPr>
        <w:t xml:space="preserve">(приложения: на 1 л. в 1 </w:t>
      </w:r>
      <w:proofErr w:type="spellStart"/>
      <w:r w:rsidR="0024396B">
        <w:rPr>
          <w:rFonts w:ascii="Times New Roman" w:hAnsi="Times New Roman" w:cs="Times New Roman"/>
          <w:sz w:val="16"/>
          <w:szCs w:val="16"/>
        </w:rPr>
        <w:t>экз</w:t>
      </w:r>
      <w:r w:rsidR="0024396B">
        <w:t>Программа</w:t>
      </w:r>
      <w:bookmarkEnd w:id="0"/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699"/>
        <w:gridCol w:w="8222"/>
      </w:tblGrid>
      <w:tr w:rsidR="009D7F18" w:rsidTr="009709A9">
        <w:trPr>
          <w:trHeight w:hRule="exact" w:val="605"/>
          <w:jc w:val="center"/>
        </w:trPr>
        <w:tc>
          <w:tcPr>
            <w:tcW w:w="1699" w:type="dxa"/>
            <w:shd w:val="clear" w:color="auto" w:fill="FFFFFF"/>
          </w:tcPr>
          <w:p w:rsidR="009D7F18" w:rsidRDefault="009D7F18" w:rsidP="009D7F18">
            <w:pPr>
              <w:framePr w:w="9922" w:h="14927" w:hRule="exact" w:wrap="notBeside" w:vAnchor="text" w:hAnchor="text" w:xAlign="center" w:y="383"/>
              <w:rPr>
                <w:sz w:val="10"/>
                <w:szCs w:val="10"/>
              </w:rPr>
            </w:pPr>
          </w:p>
        </w:tc>
        <w:tc>
          <w:tcPr>
            <w:tcW w:w="8222" w:type="dxa"/>
            <w:shd w:val="clear" w:color="auto" w:fill="FFFFFF"/>
          </w:tcPr>
          <w:p w:rsidR="009D7F18" w:rsidRDefault="009D7F18" w:rsidP="009D7F18">
            <w:pPr>
              <w:framePr w:w="9922" w:h="14927" w:hRule="exact" w:wrap="notBeside" w:vAnchor="text" w:hAnchor="text" w:xAlign="center" w:y="383"/>
              <w:spacing w:line="260" w:lineRule="exact"/>
              <w:ind w:left="1920"/>
            </w:pPr>
            <w:r>
              <w:rPr>
                <w:rStyle w:val="20"/>
                <w:rFonts w:eastAsia="Arial Unicode MS"/>
              </w:rPr>
              <w:t>Паспорт Программы</w:t>
            </w:r>
          </w:p>
        </w:tc>
      </w:tr>
      <w:tr w:rsidR="009D7F18" w:rsidTr="009D7F18">
        <w:trPr>
          <w:trHeight w:hRule="exact" w:val="825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F18" w:rsidRPr="009D7F18" w:rsidRDefault="009D7F18" w:rsidP="009D7F18">
            <w:pPr>
              <w:framePr w:w="9922" w:h="14927" w:hRule="exact" w:wrap="notBeside" w:vAnchor="text" w:hAnchor="text" w:xAlign="center" w:y="383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9D7F18">
              <w:rPr>
                <w:rStyle w:val="211pt"/>
                <w:rFonts w:eastAsia="Arial Unicode MS"/>
                <w:sz w:val="24"/>
                <w:szCs w:val="24"/>
              </w:rPr>
              <w:t>Основные</w:t>
            </w:r>
          </w:p>
          <w:p w:rsidR="009D7F18" w:rsidRPr="009D7F18" w:rsidRDefault="009D7F18" w:rsidP="009D7F18">
            <w:pPr>
              <w:framePr w:w="9922" w:h="14927" w:hRule="exact" w:wrap="notBeside" w:vAnchor="text" w:hAnchor="text" w:xAlign="center" w:y="383"/>
              <w:spacing w:line="274" w:lineRule="exact"/>
              <w:ind w:left="280" w:hanging="120"/>
              <w:jc w:val="center"/>
              <w:rPr>
                <w:rFonts w:ascii="Times New Roman" w:hAnsi="Times New Roman" w:cs="Times New Roman"/>
              </w:rPr>
            </w:pPr>
            <w:r w:rsidRPr="009D7F18">
              <w:rPr>
                <w:rStyle w:val="211pt"/>
                <w:rFonts w:eastAsia="Arial Unicode MS"/>
                <w:sz w:val="24"/>
                <w:szCs w:val="24"/>
              </w:rPr>
              <w:t>разработчики</w:t>
            </w:r>
          </w:p>
          <w:p w:rsidR="009D7F18" w:rsidRPr="009D7F18" w:rsidRDefault="009D7F18" w:rsidP="009D7F18">
            <w:pPr>
              <w:framePr w:w="9922" w:h="14927" w:hRule="exact" w:wrap="notBeside" w:vAnchor="text" w:hAnchor="text" w:xAlign="center" w:y="383"/>
              <w:spacing w:line="274" w:lineRule="exact"/>
              <w:ind w:left="280"/>
              <w:jc w:val="center"/>
              <w:rPr>
                <w:rFonts w:ascii="Times New Roman" w:hAnsi="Times New Roman" w:cs="Times New Roman"/>
              </w:rPr>
            </w:pPr>
            <w:r w:rsidRPr="009D7F18">
              <w:rPr>
                <w:rStyle w:val="211pt"/>
                <w:rFonts w:eastAsia="Arial Unicode MS"/>
                <w:sz w:val="24"/>
                <w:szCs w:val="24"/>
              </w:rPr>
              <w:t>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7F18" w:rsidRPr="009D7F18" w:rsidRDefault="009D7F18" w:rsidP="009D7F18">
            <w:pPr>
              <w:framePr w:w="9922" w:h="14927" w:hRule="exact" w:wrap="notBeside" w:vAnchor="text" w:hAnchor="text" w:xAlign="center" w:y="383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9D7F18">
              <w:rPr>
                <w:rFonts w:ascii="Times New Roman" w:hAnsi="Times New Roman" w:cs="Times New Roman"/>
              </w:rPr>
              <w:t>Отраслевой орган администрации Сосьвинского городского округа «Управление образования»</w:t>
            </w:r>
          </w:p>
        </w:tc>
      </w:tr>
      <w:tr w:rsidR="009D7F18" w:rsidTr="009D7F18">
        <w:trPr>
          <w:trHeight w:hRule="exact" w:val="699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F18" w:rsidRPr="009D7F18" w:rsidRDefault="009D7F18" w:rsidP="009D7F18">
            <w:pPr>
              <w:framePr w:w="9922" w:h="14927" w:hRule="exact" w:wrap="notBeside" w:vAnchor="text" w:hAnchor="text" w:xAlign="center" w:y="383"/>
              <w:spacing w:after="120" w:line="220" w:lineRule="exact"/>
              <w:ind w:left="280" w:hanging="120"/>
              <w:jc w:val="center"/>
            </w:pPr>
            <w:r w:rsidRPr="009D7F18">
              <w:rPr>
                <w:rStyle w:val="211pt"/>
                <w:rFonts w:eastAsia="Arial Unicode MS"/>
                <w:sz w:val="24"/>
                <w:szCs w:val="24"/>
              </w:rPr>
              <w:t>Руководитель</w:t>
            </w:r>
          </w:p>
          <w:p w:rsidR="009D7F18" w:rsidRPr="009D7F18" w:rsidRDefault="009D7F18" w:rsidP="009D7F18">
            <w:pPr>
              <w:framePr w:w="9922" w:h="14927" w:hRule="exact" w:wrap="notBeside" w:vAnchor="text" w:hAnchor="text" w:xAlign="center" w:y="383"/>
              <w:spacing w:before="120" w:line="220" w:lineRule="exact"/>
              <w:jc w:val="center"/>
              <w:rPr>
                <w:rStyle w:val="211pt"/>
                <w:rFonts w:eastAsia="Arial Unicode MS"/>
                <w:sz w:val="24"/>
                <w:szCs w:val="24"/>
              </w:rPr>
            </w:pPr>
            <w:r w:rsidRPr="009D7F18">
              <w:rPr>
                <w:rStyle w:val="211pt"/>
                <w:rFonts w:eastAsia="Arial Unicode MS"/>
                <w:sz w:val="24"/>
                <w:szCs w:val="24"/>
              </w:rPr>
              <w:t>Программы</w:t>
            </w:r>
          </w:p>
          <w:p w:rsidR="009D7F18" w:rsidRPr="009D7F18" w:rsidRDefault="009D7F18" w:rsidP="009D7F18">
            <w:pPr>
              <w:framePr w:w="9922" w:h="14927" w:hRule="exact" w:wrap="notBeside" w:vAnchor="text" w:hAnchor="text" w:xAlign="center" w:y="383"/>
              <w:spacing w:before="120" w:line="220" w:lineRule="exact"/>
              <w:jc w:val="center"/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7F18" w:rsidRPr="009D7F18" w:rsidRDefault="009D7F18" w:rsidP="009D7F18">
            <w:pPr>
              <w:framePr w:w="9922" w:h="14927" w:hRule="exact" w:wrap="notBeside" w:vAnchor="text" w:hAnchor="text" w:xAlign="center" w:y="383"/>
              <w:spacing w:line="230" w:lineRule="exact"/>
              <w:jc w:val="center"/>
              <w:rPr>
                <w:rFonts w:ascii="Times New Roman" w:hAnsi="Times New Roman" w:cs="Times New Roman"/>
              </w:rPr>
            </w:pPr>
            <w:r w:rsidRPr="009D7F18">
              <w:rPr>
                <w:rFonts w:ascii="Times New Roman" w:hAnsi="Times New Roman" w:cs="Times New Roman"/>
              </w:rPr>
              <w:t>Начальник Отраслевого органа администрации Сосьвинского городского округа «Управление образования» С.А. Куракова</w:t>
            </w:r>
          </w:p>
        </w:tc>
      </w:tr>
      <w:tr w:rsidR="009D7F18" w:rsidTr="009D7F18">
        <w:trPr>
          <w:trHeight w:hRule="exact" w:val="85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F18" w:rsidRPr="009D7F18" w:rsidRDefault="009D7F18" w:rsidP="009D7F18">
            <w:pPr>
              <w:framePr w:w="9922" w:h="14927" w:hRule="exact" w:wrap="notBeside" w:vAnchor="text" w:hAnchor="text" w:xAlign="center" w:y="383"/>
              <w:spacing w:line="274" w:lineRule="exact"/>
              <w:ind w:left="280" w:hanging="120"/>
              <w:jc w:val="center"/>
            </w:pPr>
            <w:r w:rsidRPr="009D7F18">
              <w:rPr>
                <w:rStyle w:val="211pt"/>
                <w:rFonts w:eastAsia="Arial Unicode MS"/>
                <w:sz w:val="24"/>
                <w:szCs w:val="24"/>
              </w:rPr>
              <w:t>Основные исполнители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7F18" w:rsidRPr="009D7F18" w:rsidRDefault="009D7F18" w:rsidP="009D7F18">
            <w:pPr>
              <w:framePr w:w="9922" w:h="14927" w:hRule="exact" w:wrap="notBeside" w:vAnchor="text" w:hAnchor="text" w:xAlign="center" w:y="383"/>
              <w:spacing w:line="274" w:lineRule="exact"/>
              <w:jc w:val="center"/>
            </w:pPr>
            <w:r w:rsidRPr="009D7F18">
              <w:rPr>
                <w:rFonts w:ascii="Times New Roman" w:hAnsi="Times New Roman" w:cs="Times New Roman"/>
              </w:rPr>
              <w:t>Главный специалист  Отраслевого органа администрации Сосьвинского городского округа «Управление образования» А.В. Татаринова</w:t>
            </w:r>
          </w:p>
        </w:tc>
      </w:tr>
      <w:tr w:rsidR="009D7F18" w:rsidTr="009D7F18">
        <w:trPr>
          <w:trHeight w:hRule="exact" w:val="858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7F18" w:rsidRPr="009D7F18" w:rsidRDefault="009D7F18" w:rsidP="009D7F18">
            <w:pPr>
              <w:framePr w:w="9922" w:h="14927" w:hRule="exact" w:wrap="notBeside" w:vAnchor="text" w:hAnchor="text" w:xAlign="center" w:y="383"/>
              <w:spacing w:line="274" w:lineRule="exact"/>
              <w:jc w:val="center"/>
            </w:pPr>
            <w:r w:rsidRPr="009D7F18">
              <w:rPr>
                <w:rStyle w:val="211pt"/>
                <w:rFonts w:eastAsia="Arial Unicode MS"/>
                <w:sz w:val="24"/>
                <w:szCs w:val="24"/>
              </w:rPr>
              <w:t>Основные</w:t>
            </w:r>
          </w:p>
          <w:p w:rsidR="009D7F18" w:rsidRPr="009D7F18" w:rsidRDefault="009D7F18" w:rsidP="009D7F18">
            <w:pPr>
              <w:framePr w:w="9922" w:h="14927" w:hRule="exact" w:wrap="notBeside" w:vAnchor="text" w:hAnchor="text" w:xAlign="center" w:y="383"/>
              <w:spacing w:line="274" w:lineRule="exact"/>
              <w:jc w:val="center"/>
              <w:rPr>
                <w:rStyle w:val="211pt"/>
                <w:rFonts w:eastAsia="Arial Unicode MS"/>
                <w:sz w:val="24"/>
                <w:szCs w:val="24"/>
              </w:rPr>
            </w:pPr>
            <w:r w:rsidRPr="009D7F18">
              <w:rPr>
                <w:rStyle w:val="211pt"/>
                <w:rFonts w:eastAsia="Arial Unicode MS"/>
                <w:sz w:val="24"/>
                <w:szCs w:val="24"/>
              </w:rPr>
              <w:t>Участники</w:t>
            </w:r>
          </w:p>
          <w:p w:rsidR="009D7F18" w:rsidRPr="009D7F18" w:rsidRDefault="009D7F18" w:rsidP="009D7F18">
            <w:pPr>
              <w:framePr w:w="9922" w:h="14927" w:hRule="exact" w:wrap="notBeside" w:vAnchor="text" w:hAnchor="text" w:xAlign="center" w:y="383"/>
              <w:spacing w:line="274" w:lineRule="exact"/>
              <w:jc w:val="center"/>
            </w:pPr>
            <w:r w:rsidRPr="009D7F18">
              <w:rPr>
                <w:rStyle w:val="211pt"/>
                <w:rFonts w:eastAsia="Arial Unicode MS"/>
                <w:sz w:val="24"/>
                <w:szCs w:val="24"/>
              </w:rPr>
              <w:t>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7F18" w:rsidRPr="009D7F18" w:rsidRDefault="009D7F18" w:rsidP="009D7F18">
            <w:pPr>
              <w:framePr w:w="9922" w:h="14927" w:hRule="exact" w:wrap="notBeside" w:vAnchor="text" w:hAnchor="text" w:xAlign="center" w:y="383"/>
              <w:spacing w:line="278" w:lineRule="exact"/>
              <w:jc w:val="center"/>
            </w:pPr>
            <w:r w:rsidRPr="009D7F18">
              <w:rPr>
                <w:rStyle w:val="211pt"/>
                <w:rFonts w:eastAsia="Arial Unicode MS"/>
                <w:sz w:val="24"/>
                <w:szCs w:val="24"/>
              </w:rPr>
              <w:t>Общеобразовательные учреждения Сосьвинского городского округа, вошедшие в список ШНОР (5 школ)</w:t>
            </w:r>
          </w:p>
        </w:tc>
      </w:tr>
      <w:tr w:rsidR="009D7F18" w:rsidTr="009709A9">
        <w:trPr>
          <w:trHeight w:hRule="exact" w:val="869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F18" w:rsidRPr="009D7F18" w:rsidRDefault="009D7F18" w:rsidP="009D7F18">
            <w:pPr>
              <w:framePr w:w="9922" w:h="14927" w:hRule="exact" w:wrap="notBeside" w:vAnchor="text" w:hAnchor="text" w:xAlign="center" w:y="383"/>
              <w:spacing w:after="60" w:line="220" w:lineRule="exact"/>
              <w:jc w:val="center"/>
            </w:pPr>
            <w:r w:rsidRPr="009D7F18">
              <w:rPr>
                <w:rStyle w:val="211pt"/>
                <w:rFonts w:eastAsia="Arial Unicode MS"/>
                <w:sz w:val="24"/>
                <w:szCs w:val="24"/>
              </w:rPr>
              <w:t>Цель</w:t>
            </w:r>
          </w:p>
          <w:p w:rsidR="009D7F18" w:rsidRPr="009D7F18" w:rsidRDefault="009D7F18" w:rsidP="009D7F18">
            <w:pPr>
              <w:framePr w:w="9922" w:h="14927" w:hRule="exact" w:wrap="notBeside" w:vAnchor="text" w:hAnchor="text" w:xAlign="center" w:y="383"/>
              <w:spacing w:before="60" w:line="220" w:lineRule="exact"/>
              <w:ind w:left="280"/>
              <w:jc w:val="center"/>
            </w:pPr>
            <w:r w:rsidRPr="009D7F18">
              <w:rPr>
                <w:rStyle w:val="211pt"/>
                <w:rFonts w:eastAsia="Arial Unicode MS"/>
                <w:sz w:val="24"/>
                <w:szCs w:val="24"/>
              </w:rPr>
              <w:t>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7F18" w:rsidRPr="009D7F18" w:rsidRDefault="009D7F18" w:rsidP="009D7F18">
            <w:pPr>
              <w:framePr w:w="9922" w:h="14927" w:hRule="exact" w:wrap="notBeside" w:vAnchor="text" w:hAnchor="text" w:xAlign="center" w:y="383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9D7F18">
              <w:rPr>
                <w:rStyle w:val="211pt"/>
                <w:rFonts w:eastAsia="Arial Unicode MS"/>
                <w:sz w:val="24"/>
                <w:szCs w:val="24"/>
              </w:rPr>
              <w:t>Создание системы методического сопровождения повышения качества образования</w:t>
            </w:r>
            <w:r>
              <w:rPr>
                <w:rStyle w:val="211pt"/>
                <w:rFonts w:eastAsia="Arial Unicode MS"/>
                <w:sz w:val="24"/>
                <w:szCs w:val="24"/>
              </w:rPr>
              <w:t xml:space="preserve"> </w:t>
            </w:r>
            <w:r w:rsidRPr="009D7F18">
              <w:rPr>
                <w:rStyle w:val="211pt"/>
                <w:rFonts w:eastAsia="Arial Unicode MS"/>
                <w:sz w:val="24"/>
                <w:szCs w:val="24"/>
              </w:rPr>
              <w:t>в ШНОР</w:t>
            </w:r>
          </w:p>
        </w:tc>
      </w:tr>
      <w:tr w:rsidR="009D7F18" w:rsidTr="009D7F18">
        <w:trPr>
          <w:trHeight w:hRule="exact" w:val="2669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F18" w:rsidRPr="009D7F18" w:rsidRDefault="009D7F18" w:rsidP="009D7F18">
            <w:pPr>
              <w:framePr w:w="9922" w:h="14927" w:hRule="exact" w:wrap="notBeside" w:vAnchor="text" w:hAnchor="text" w:xAlign="center" w:y="383"/>
              <w:spacing w:after="60" w:line="220" w:lineRule="exact"/>
              <w:jc w:val="center"/>
            </w:pPr>
            <w:r w:rsidRPr="009D7F18">
              <w:rPr>
                <w:rStyle w:val="211pt"/>
                <w:rFonts w:eastAsia="Arial Unicode MS"/>
                <w:sz w:val="24"/>
                <w:szCs w:val="24"/>
              </w:rPr>
              <w:t>Задачи</w:t>
            </w:r>
          </w:p>
          <w:p w:rsidR="009D7F18" w:rsidRPr="009D7F18" w:rsidRDefault="009D7F18" w:rsidP="009D7F18">
            <w:pPr>
              <w:framePr w:w="9922" w:h="14927" w:hRule="exact" w:wrap="notBeside" w:vAnchor="text" w:hAnchor="text" w:xAlign="center" w:y="383"/>
              <w:spacing w:before="60" w:line="220" w:lineRule="exact"/>
              <w:ind w:left="280"/>
              <w:jc w:val="center"/>
            </w:pPr>
            <w:r w:rsidRPr="009D7F18">
              <w:rPr>
                <w:rStyle w:val="211pt"/>
                <w:rFonts w:eastAsia="Arial Unicode MS"/>
                <w:sz w:val="24"/>
                <w:szCs w:val="24"/>
              </w:rPr>
              <w:t>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7F18" w:rsidRPr="009D7F18" w:rsidRDefault="009D7F18" w:rsidP="009D7F18">
            <w:pPr>
              <w:framePr w:w="9922" w:h="14927" w:hRule="exact" w:wrap="notBeside" w:vAnchor="text" w:hAnchor="text" w:xAlign="center" w:y="383"/>
              <w:numPr>
                <w:ilvl w:val="0"/>
                <w:numId w:val="1"/>
              </w:numPr>
              <w:tabs>
                <w:tab w:val="left" w:pos="245"/>
              </w:tabs>
              <w:spacing w:line="250" w:lineRule="exact"/>
              <w:jc w:val="center"/>
            </w:pPr>
            <w:r w:rsidRPr="009D7F18">
              <w:rPr>
                <w:rStyle w:val="211pt"/>
                <w:rFonts w:eastAsia="Arial Unicode MS"/>
                <w:sz w:val="24"/>
                <w:szCs w:val="24"/>
              </w:rPr>
              <w:t>Разработать систему научно-методического сопровождения преодоления ШНОР факторов, обуславливающих НОР обучающихся.</w:t>
            </w:r>
          </w:p>
          <w:p w:rsidR="009D7F18" w:rsidRPr="009D7F18" w:rsidRDefault="009D7F18" w:rsidP="009D7F18">
            <w:pPr>
              <w:framePr w:w="9922" w:h="14927" w:hRule="exact" w:wrap="notBeside" w:vAnchor="text" w:hAnchor="text" w:xAlign="center" w:y="383"/>
              <w:numPr>
                <w:ilvl w:val="0"/>
                <w:numId w:val="1"/>
              </w:numPr>
              <w:tabs>
                <w:tab w:val="left" w:pos="274"/>
              </w:tabs>
              <w:spacing w:line="250" w:lineRule="exact"/>
              <w:jc w:val="center"/>
            </w:pPr>
            <w:r w:rsidRPr="009D7F18">
              <w:rPr>
                <w:rStyle w:val="211pt"/>
                <w:rFonts w:eastAsia="Arial Unicode MS"/>
                <w:sz w:val="24"/>
                <w:szCs w:val="24"/>
              </w:rPr>
              <w:t>Обеспечить организационно-методическое сопровождение повышение качества образования в ШНОР.</w:t>
            </w:r>
          </w:p>
          <w:p w:rsidR="009D7F18" w:rsidRPr="009D7F18" w:rsidRDefault="009D7F18" w:rsidP="009D7F18">
            <w:pPr>
              <w:framePr w:w="9922" w:h="14927" w:hRule="exact" w:wrap="notBeside" w:vAnchor="text" w:hAnchor="text" w:xAlign="center" w:y="383"/>
              <w:numPr>
                <w:ilvl w:val="0"/>
                <w:numId w:val="1"/>
              </w:numPr>
              <w:tabs>
                <w:tab w:val="left" w:pos="221"/>
              </w:tabs>
              <w:spacing w:line="250" w:lineRule="exact"/>
              <w:jc w:val="center"/>
            </w:pPr>
            <w:r w:rsidRPr="009D7F18">
              <w:rPr>
                <w:rStyle w:val="211pt"/>
                <w:rFonts w:eastAsia="Arial Unicode MS"/>
                <w:sz w:val="24"/>
                <w:szCs w:val="24"/>
              </w:rPr>
              <w:t>Сформировать программно-методическое сопровождение поддержки ШНОР.</w:t>
            </w:r>
          </w:p>
          <w:p w:rsidR="009D7F18" w:rsidRPr="009D7F18" w:rsidRDefault="009D7F18" w:rsidP="009D7F18">
            <w:pPr>
              <w:framePr w:w="9922" w:h="14927" w:hRule="exact" w:wrap="notBeside" w:vAnchor="text" w:hAnchor="text" w:xAlign="center" w:y="383"/>
              <w:numPr>
                <w:ilvl w:val="0"/>
                <w:numId w:val="1"/>
              </w:numPr>
              <w:tabs>
                <w:tab w:val="left" w:pos="226"/>
              </w:tabs>
              <w:spacing w:line="250" w:lineRule="exact"/>
              <w:jc w:val="center"/>
            </w:pPr>
            <w:r w:rsidRPr="009D7F18">
              <w:rPr>
                <w:rStyle w:val="211pt"/>
                <w:rFonts w:eastAsia="Arial Unicode MS"/>
                <w:sz w:val="24"/>
                <w:szCs w:val="24"/>
              </w:rPr>
              <w:t>Организовать информационно-методическое сопровождение поддержки ШНОР.</w:t>
            </w:r>
          </w:p>
          <w:p w:rsidR="009D7F18" w:rsidRPr="009D7F18" w:rsidRDefault="009D7F18" w:rsidP="009D7F18">
            <w:pPr>
              <w:framePr w:w="9922" w:h="14927" w:hRule="exact" w:wrap="notBeside" w:vAnchor="text" w:hAnchor="text" w:xAlign="center" w:y="383"/>
              <w:numPr>
                <w:ilvl w:val="0"/>
                <w:numId w:val="1"/>
              </w:numPr>
              <w:tabs>
                <w:tab w:val="left" w:pos="226"/>
              </w:tabs>
              <w:spacing w:line="250" w:lineRule="exact"/>
              <w:jc w:val="center"/>
            </w:pPr>
            <w:r w:rsidRPr="009D7F18">
              <w:rPr>
                <w:rStyle w:val="211pt"/>
                <w:rFonts w:eastAsia="Arial Unicode MS"/>
                <w:sz w:val="24"/>
                <w:szCs w:val="24"/>
              </w:rPr>
              <w:t>Внедрить систему методического сопровождения ШНОР в региональную систему поддержки ШНОР</w:t>
            </w:r>
          </w:p>
        </w:tc>
      </w:tr>
      <w:tr w:rsidR="009D7F18" w:rsidTr="009D7F18">
        <w:trPr>
          <w:trHeight w:hRule="exact" w:val="738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F18" w:rsidRPr="00A1727A" w:rsidRDefault="009D7F18" w:rsidP="009D7F18">
            <w:pPr>
              <w:framePr w:w="9922" w:h="14927" w:hRule="exact" w:wrap="notBeside" w:vAnchor="text" w:hAnchor="text" w:xAlign="center" w:y="383"/>
              <w:spacing w:line="274" w:lineRule="exact"/>
              <w:jc w:val="center"/>
            </w:pPr>
            <w:r w:rsidRPr="00A1727A">
              <w:rPr>
                <w:rStyle w:val="211pt"/>
                <w:rFonts w:eastAsia="Arial Unicode MS"/>
                <w:sz w:val="24"/>
                <w:szCs w:val="24"/>
              </w:rPr>
              <w:t>Основные</w:t>
            </w:r>
          </w:p>
          <w:p w:rsidR="009D7F18" w:rsidRPr="00A1727A" w:rsidRDefault="009D7F18" w:rsidP="009D7F18">
            <w:pPr>
              <w:framePr w:w="9922" w:h="14927" w:hRule="exact" w:wrap="notBeside" w:vAnchor="text" w:hAnchor="text" w:xAlign="center" w:y="383"/>
              <w:spacing w:line="274" w:lineRule="exact"/>
              <w:jc w:val="center"/>
            </w:pPr>
            <w:r w:rsidRPr="00A1727A">
              <w:rPr>
                <w:rStyle w:val="211pt"/>
                <w:rFonts w:eastAsia="Arial Unicode MS"/>
                <w:sz w:val="24"/>
                <w:szCs w:val="24"/>
              </w:rPr>
              <w:t>показатели</w:t>
            </w:r>
          </w:p>
          <w:p w:rsidR="009D7F18" w:rsidRPr="00A1727A" w:rsidRDefault="009D7F18" w:rsidP="009D7F18">
            <w:pPr>
              <w:framePr w:w="9922" w:h="14927" w:hRule="exact" w:wrap="notBeside" w:vAnchor="text" w:hAnchor="text" w:xAlign="center" w:y="383"/>
              <w:spacing w:line="274" w:lineRule="exact"/>
              <w:ind w:left="280" w:hanging="120"/>
              <w:jc w:val="center"/>
            </w:pPr>
            <w:r w:rsidRPr="00A1727A">
              <w:rPr>
                <w:rStyle w:val="211pt"/>
                <w:rFonts w:eastAsia="Arial Unicode MS"/>
                <w:sz w:val="24"/>
                <w:szCs w:val="24"/>
              </w:rPr>
              <w:t>(индикаторы)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7F18" w:rsidRPr="00A1727A" w:rsidRDefault="009D7F18" w:rsidP="009D7F18">
            <w:pPr>
              <w:framePr w:w="9922" w:h="14927" w:hRule="exact" w:wrap="notBeside" w:vAnchor="text" w:hAnchor="text" w:xAlign="center" w:y="383"/>
              <w:spacing w:line="274" w:lineRule="exact"/>
              <w:jc w:val="center"/>
            </w:pPr>
            <w:r w:rsidRPr="00A1727A">
              <w:rPr>
                <w:rStyle w:val="211pt"/>
                <w:rFonts w:eastAsia="Arial Unicode MS"/>
                <w:sz w:val="24"/>
                <w:szCs w:val="24"/>
              </w:rPr>
              <w:t>Эффективность Программы оценивается по следующим показателям (относительно общего количества участников);</w:t>
            </w:r>
          </w:p>
          <w:p w:rsidR="009D7F18" w:rsidRPr="00A1727A" w:rsidRDefault="009D7F18" w:rsidP="009D7F18">
            <w:pPr>
              <w:framePr w:w="9922" w:h="14927" w:hRule="exact" w:wrap="notBeside" w:vAnchor="text" w:hAnchor="text" w:xAlign="center" w:y="383"/>
              <w:numPr>
                <w:ilvl w:val="0"/>
                <w:numId w:val="2"/>
              </w:numPr>
              <w:tabs>
                <w:tab w:val="left" w:pos="130"/>
              </w:tabs>
              <w:spacing w:line="274" w:lineRule="exact"/>
              <w:jc w:val="center"/>
            </w:pPr>
            <w:r w:rsidRPr="00A1727A">
              <w:rPr>
                <w:rStyle w:val="211pt"/>
                <w:rFonts w:eastAsia="Arial Unicode MS"/>
                <w:sz w:val="24"/>
                <w:szCs w:val="24"/>
              </w:rPr>
              <w:t xml:space="preserve">доля общеобразовательных организаций (от общего количества), включенных </w:t>
            </w:r>
            <w:r w:rsidRPr="00A1727A">
              <w:rPr>
                <w:rStyle w:val="211pt"/>
                <w:rFonts w:eastAsia="Arial Unicode MS"/>
                <w:sz w:val="24"/>
                <w:szCs w:val="24"/>
              </w:rPr>
              <w:br/>
              <w:t>в систему методического сопровождения повышения качества образования;</w:t>
            </w:r>
          </w:p>
          <w:p w:rsidR="009D7F18" w:rsidRPr="00A1727A" w:rsidRDefault="009D7F18" w:rsidP="009D7F18">
            <w:pPr>
              <w:framePr w:w="9922" w:h="14927" w:hRule="exact" w:wrap="notBeside" w:vAnchor="text" w:hAnchor="text" w:xAlign="center" w:y="383"/>
              <w:numPr>
                <w:ilvl w:val="0"/>
                <w:numId w:val="2"/>
              </w:numPr>
              <w:tabs>
                <w:tab w:val="left" w:pos="154"/>
              </w:tabs>
              <w:spacing w:line="274" w:lineRule="exact"/>
              <w:jc w:val="center"/>
            </w:pPr>
            <w:r w:rsidRPr="00A1727A">
              <w:rPr>
                <w:rStyle w:val="211pt"/>
                <w:rFonts w:eastAsia="Arial Unicode MS"/>
                <w:sz w:val="24"/>
                <w:szCs w:val="24"/>
              </w:rPr>
              <w:t>доля педагогических работников в каждой общеобразовательной организации, включенных в систему методического сопровождения;</w:t>
            </w:r>
          </w:p>
          <w:p w:rsidR="009D7F18" w:rsidRPr="00A1727A" w:rsidRDefault="009D7F18" w:rsidP="009D7F18">
            <w:pPr>
              <w:framePr w:w="9922" w:h="14927" w:hRule="exact" w:wrap="notBeside" w:vAnchor="text" w:hAnchor="text" w:xAlign="center" w:y="383"/>
              <w:numPr>
                <w:ilvl w:val="0"/>
                <w:numId w:val="2"/>
              </w:numPr>
              <w:tabs>
                <w:tab w:val="left" w:pos="134"/>
              </w:tabs>
              <w:spacing w:line="274" w:lineRule="exact"/>
              <w:jc w:val="center"/>
            </w:pPr>
            <w:r w:rsidRPr="00A1727A">
              <w:rPr>
                <w:rStyle w:val="211pt"/>
                <w:rFonts w:eastAsia="Arial Unicode MS"/>
                <w:sz w:val="24"/>
                <w:szCs w:val="24"/>
              </w:rPr>
              <w:t>доля педагогических работников, включенных в сетевое и партнерское взаимодействие;</w:t>
            </w:r>
          </w:p>
          <w:p w:rsidR="009D7F18" w:rsidRPr="00A1727A" w:rsidRDefault="009D7F18" w:rsidP="009D7F18">
            <w:pPr>
              <w:framePr w:w="9922" w:h="14927" w:hRule="exact" w:wrap="notBeside" w:vAnchor="text" w:hAnchor="text" w:xAlign="center" w:y="383"/>
              <w:numPr>
                <w:ilvl w:val="0"/>
                <w:numId w:val="2"/>
              </w:numPr>
              <w:tabs>
                <w:tab w:val="left" w:pos="168"/>
              </w:tabs>
              <w:spacing w:line="274" w:lineRule="exact"/>
              <w:jc w:val="center"/>
              <w:rPr>
                <w:rStyle w:val="211pt"/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A1727A">
              <w:rPr>
                <w:rStyle w:val="211pt"/>
                <w:rFonts w:eastAsia="Arial Unicode MS"/>
                <w:sz w:val="24"/>
                <w:szCs w:val="24"/>
              </w:rPr>
              <w:t>доля управленческих команд (от общего количества ШНОР), прошедших обучение по целевым программам повышения квалификации;</w:t>
            </w:r>
          </w:p>
          <w:p w:rsidR="009D7F18" w:rsidRPr="00A1727A" w:rsidRDefault="009D7F18" w:rsidP="009D7F18">
            <w:pPr>
              <w:framePr w:w="9922" w:h="14927" w:hRule="exact" w:wrap="notBeside" w:vAnchor="text" w:hAnchor="text" w:xAlign="center" w:y="383"/>
              <w:numPr>
                <w:ilvl w:val="0"/>
                <w:numId w:val="3"/>
              </w:numPr>
              <w:tabs>
                <w:tab w:val="left" w:pos="178"/>
              </w:tabs>
              <w:spacing w:line="274" w:lineRule="exact"/>
              <w:jc w:val="center"/>
            </w:pPr>
            <w:r w:rsidRPr="00A1727A">
              <w:rPr>
                <w:rStyle w:val="211pt"/>
                <w:rFonts w:eastAsia="Arial Unicode MS"/>
                <w:sz w:val="24"/>
                <w:szCs w:val="24"/>
              </w:rPr>
              <w:t>доля педагогических команд (от общего количества ШНОР), прошедших обучение по целевым программам повышения квалификации;</w:t>
            </w:r>
          </w:p>
          <w:p w:rsidR="009D7F18" w:rsidRPr="00A1727A" w:rsidRDefault="009D7F18" w:rsidP="009D7F18">
            <w:pPr>
              <w:framePr w:w="9922" w:h="14927" w:hRule="exact" w:wrap="notBeside" w:vAnchor="text" w:hAnchor="text" w:xAlign="center" w:y="383"/>
              <w:numPr>
                <w:ilvl w:val="0"/>
                <w:numId w:val="3"/>
              </w:numPr>
              <w:tabs>
                <w:tab w:val="left" w:pos="154"/>
              </w:tabs>
              <w:spacing w:line="274" w:lineRule="exact"/>
              <w:jc w:val="center"/>
            </w:pPr>
            <w:r w:rsidRPr="00A1727A">
              <w:rPr>
                <w:rStyle w:val="211pt"/>
                <w:rFonts w:eastAsia="Arial Unicode MS"/>
                <w:sz w:val="24"/>
                <w:szCs w:val="24"/>
              </w:rPr>
              <w:t>доля педагогов, прошедших обучение по целевым программам повышения квалификации;</w:t>
            </w:r>
          </w:p>
          <w:p w:rsidR="009D7F18" w:rsidRPr="00A1727A" w:rsidRDefault="009D7F18" w:rsidP="009D7F18">
            <w:pPr>
              <w:framePr w:w="9922" w:h="14927" w:hRule="exact" w:wrap="notBeside" w:vAnchor="text" w:hAnchor="text" w:xAlign="center" w:y="383"/>
              <w:numPr>
                <w:ilvl w:val="0"/>
                <w:numId w:val="3"/>
              </w:numPr>
              <w:tabs>
                <w:tab w:val="left" w:pos="149"/>
              </w:tabs>
              <w:spacing w:line="274" w:lineRule="exact"/>
              <w:jc w:val="center"/>
            </w:pPr>
            <w:r w:rsidRPr="00A1727A">
              <w:rPr>
                <w:rStyle w:val="211pt"/>
                <w:rFonts w:eastAsia="Arial Unicode MS"/>
                <w:sz w:val="24"/>
                <w:szCs w:val="24"/>
              </w:rPr>
              <w:t>доля педагогов (от общего количества в ШНОР), получивших адресную методическую помощь;</w:t>
            </w:r>
          </w:p>
          <w:p w:rsidR="009D7F18" w:rsidRPr="00A1727A" w:rsidRDefault="009D7F18" w:rsidP="009D7F18">
            <w:pPr>
              <w:framePr w:w="9922" w:h="14927" w:hRule="exact" w:wrap="notBeside" w:vAnchor="text" w:hAnchor="text" w:xAlign="center" w:y="383"/>
              <w:numPr>
                <w:ilvl w:val="0"/>
                <w:numId w:val="3"/>
              </w:numPr>
              <w:tabs>
                <w:tab w:val="left" w:pos="230"/>
              </w:tabs>
              <w:spacing w:line="274" w:lineRule="exact"/>
              <w:jc w:val="center"/>
            </w:pPr>
            <w:r w:rsidRPr="00A1727A">
              <w:rPr>
                <w:rStyle w:val="211pt"/>
                <w:rFonts w:eastAsia="Arial Unicode MS"/>
                <w:sz w:val="24"/>
                <w:szCs w:val="24"/>
              </w:rPr>
              <w:t>наличие методических пособий, обеспечивающих научно-методическое сопровождение обновления методических систем школы нацеленной на повышение качества образования;</w:t>
            </w:r>
          </w:p>
          <w:p w:rsidR="009D7F18" w:rsidRPr="00A1727A" w:rsidRDefault="009D7F18" w:rsidP="009D7F18">
            <w:pPr>
              <w:framePr w:w="9922" w:h="14927" w:hRule="exact" w:wrap="notBeside" w:vAnchor="text" w:hAnchor="text" w:xAlign="center" w:y="383"/>
              <w:numPr>
                <w:ilvl w:val="0"/>
                <w:numId w:val="3"/>
              </w:numPr>
              <w:tabs>
                <w:tab w:val="left" w:pos="197"/>
              </w:tabs>
              <w:spacing w:line="274" w:lineRule="exact"/>
              <w:jc w:val="center"/>
            </w:pPr>
            <w:r w:rsidRPr="00A1727A">
              <w:rPr>
                <w:rStyle w:val="211pt"/>
                <w:rFonts w:eastAsia="Arial Unicode MS"/>
                <w:sz w:val="24"/>
                <w:szCs w:val="24"/>
              </w:rPr>
              <w:t>наличие методических рекомендаций для педагогических работников по преодолению факторов, обуславливающих НОР;</w:t>
            </w:r>
          </w:p>
          <w:p w:rsidR="009D7F18" w:rsidRPr="00A1727A" w:rsidRDefault="009D7F18" w:rsidP="009D7F18">
            <w:pPr>
              <w:framePr w:w="9922" w:h="14927" w:hRule="exact" w:wrap="notBeside" w:vAnchor="text" w:hAnchor="text" w:xAlign="center" w:y="383"/>
              <w:numPr>
                <w:ilvl w:val="0"/>
                <w:numId w:val="3"/>
              </w:numPr>
              <w:tabs>
                <w:tab w:val="left" w:pos="394"/>
              </w:tabs>
              <w:spacing w:line="274" w:lineRule="exact"/>
              <w:jc w:val="center"/>
            </w:pPr>
            <w:r w:rsidRPr="00A1727A">
              <w:rPr>
                <w:rStyle w:val="211pt"/>
                <w:rFonts w:eastAsia="Arial Unicode MS"/>
                <w:sz w:val="24"/>
                <w:szCs w:val="24"/>
              </w:rPr>
              <w:t>доля педагогических работников, удовлетворённых полученной методической помощью;</w:t>
            </w:r>
          </w:p>
          <w:p w:rsidR="009D7F18" w:rsidRPr="00A1727A" w:rsidRDefault="009D7F18" w:rsidP="009D7F18">
            <w:pPr>
              <w:framePr w:w="9922" w:h="14927" w:hRule="exact" w:wrap="notBeside" w:vAnchor="text" w:hAnchor="text" w:xAlign="center" w:y="383"/>
              <w:numPr>
                <w:ilvl w:val="0"/>
                <w:numId w:val="2"/>
              </w:numPr>
              <w:tabs>
                <w:tab w:val="left" w:pos="168"/>
              </w:tabs>
              <w:spacing w:line="274" w:lineRule="exact"/>
              <w:jc w:val="center"/>
              <w:rPr>
                <w:rStyle w:val="211pt"/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A1727A">
              <w:rPr>
                <w:rStyle w:val="211pt"/>
                <w:rFonts w:eastAsia="Arial Unicode MS"/>
                <w:sz w:val="24"/>
                <w:szCs w:val="24"/>
              </w:rPr>
              <w:t>доля педагогических работников, повысивших качество профессиональной деятельности.</w:t>
            </w:r>
          </w:p>
          <w:p w:rsidR="009D7F18" w:rsidRPr="00A1727A" w:rsidRDefault="009D7F18" w:rsidP="009D7F18">
            <w:pPr>
              <w:framePr w:w="9922" w:h="14927" w:hRule="exact" w:wrap="notBeside" w:vAnchor="text" w:hAnchor="text" w:xAlign="center" w:y="383"/>
              <w:tabs>
                <w:tab w:val="left" w:pos="168"/>
              </w:tabs>
              <w:spacing w:line="274" w:lineRule="exact"/>
              <w:jc w:val="center"/>
              <w:rPr>
                <w:rStyle w:val="211pt"/>
                <w:rFonts w:eastAsia="Arial Unicode MS"/>
                <w:sz w:val="24"/>
                <w:szCs w:val="24"/>
              </w:rPr>
            </w:pPr>
          </w:p>
          <w:p w:rsidR="009D7F18" w:rsidRPr="00A1727A" w:rsidRDefault="009D7F18" w:rsidP="009D7F18">
            <w:pPr>
              <w:framePr w:w="9922" w:h="14927" w:hRule="exact" w:wrap="notBeside" w:vAnchor="text" w:hAnchor="text" w:xAlign="center" w:y="383"/>
              <w:tabs>
                <w:tab w:val="left" w:pos="168"/>
              </w:tabs>
              <w:spacing w:line="274" w:lineRule="exact"/>
              <w:jc w:val="center"/>
            </w:pPr>
          </w:p>
        </w:tc>
      </w:tr>
    </w:tbl>
    <w:p w:rsidR="009D7F18" w:rsidRDefault="009D7F18" w:rsidP="009D7F18">
      <w:pPr>
        <w:framePr w:w="9922" w:h="14927" w:hRule="exact" w:wrap="notBeside" w:vAnchor="text" w:hAnchor="text" w:xAlign="center" w:y="383"/>
        <w:rPr>
          <w:sz w:val="2"/>
          <w:szCs w:val="2"/>
        </w:rPr>
      </w:pPr>
    </w:p>
    <w:p w:rsidR="0024396B" w:rsidRDefault="0024396B" w:rsidP="003206D0">
      <w:pPr>
        <w:pStyle w:val="10"/>
        <w:keepNext/>
        <w:keepLines/>
        <w:shd w:val="clear" w:color="auto" w:fill="auto"/>
        <w:rPr>
          <w:color w:val="000000"/>
          <w:lang w:eastAsia="ru-RU" w:bidi="ru-RU"/>
        </w:rPr>
      </w:pPr>
    </w:p>
    <w:p w:rsidR="003206D0" w:rsidRPr="003206D0" w:rsidRDefault="003206D0" w:rsidP="003206D0">
      <w:pPr>
        <w:pStyle w:val="10"/>
        <w:keepNext/>
        <w:keepLines/>
        <w:shd w:val="clear" w:color="auto" w:fill="auto"/>
        <w:rPr>
          <w:color w:val="000000"/>
          <w:lang w:eastAsia="ru-RU" w:bidi="ru-RU"/>
        </w:rPr>
      </w:pPr>
    </w:p>
    <w:p w:rsidR="0024396B" w:rsidRDefault="0024396B" w:rsidP="0024396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699"/>
        <w:gridCol w:w="8222"/>
      </w:tblGrid>
      <w:tr w:rsidR="0024396B" w:rsidTr="009D7F18">
        <w:trPr>
          <w:trHeight w:hRule="exact" w:val="867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6B" w:rsidRPr="009D7F18" w:rsidRDefault="0024396B" w:rsidP="009D7F18">
            <w:pPr>
              <w:framePr w:w="9922" w:h="7013" w:hRule="exact" w:wrap="notBeside" w:vAnchor="text" w:hAnchor="text" w:xAlign="center" w:y="1"/>
              <w:spacing w:line="274" w:lineRule="exact"/>
              <w:jc w:val="center"/>
            </w:pPr>
            <w:r w:rsidRPr="009D7F18">
              <w:rPr>
                <w:rStyle w:val="211pt"/>
                <w:rFonts w:eastAsia="Arial Unicode MS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96B" w:rsidRPr="009D7F18" w:rsidRDefault="00381234" w:rsidP="009D7F18">
            <w:pPr>
              <w:framePr w:w="9922" w:h="7013" w:hRule="exact" w:wrap="notBeside" w:vAnchor="text" w:hAnchor="text" w:xAlign="center" w:y="1"/>
              <w:spacing w:line="220" w:lineRule="exact"/>
              <w:jc w:val="center"/>
            </w:pPr>
            <w:r>
              <w:rPr>
                <w:rStyle w:val="211pt"/>
                <w:rFonts w:eastAsia="Arial Unicode MS"/>
                <w:sz w:val="24"/>
                <w:szCs w:val="24"/>
              </w:rPr>
              <w:t>2022</w:t>
            </w:r>
            <w:r w:rsidR="009D7F18">
              <w:rPr>
                <w:rStyle w:val="211pt"/>
                <w:rFonts w:eastAsia="Arial Unicode MS"/>
                <w:sz w:val="24"/>
                <w:szCs w:val="24"/>
              </w:rPr>
              <w:t xml:space="preserve"> год - 2023</w:t>
            </w:r>
            <w:r w:rsidR="0024396B" w:rsidRPr="009D7F18">
              <w:rPr>
                <w:rStyle w:val="211pt"/>
                <w:rFonts w:eastAsia="Arial Unicode MS"/>
                <w:sz w:val="24"/>
                <w:szCs w:val="24"/>
              </w:rPr>
              <w:t xml:space="preserve"> год</w:t>
            </w:r>
          </w:p>
        </w:tc>
      </w:tr>
      <w:tr w:rsidR="0024396B" w:rsidTr="009D7F18">
        <w:trPr>
          <w:trHeight w:hRule="exact" w:val="567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396B" w:rsidRPr="009D7F18" w:rsidRDefault="0024396B" w:rsidP="009D7F18">
            <w:pPr>
              <w:framePr w:w="9922" w:h="7013" w:hRule="exact" w:wrap="notBeside" w:vAnchor="text" w:hAnchor="text" w:xAlign="center" w:y="1"/>
              <w:spacing w:line="274" w:lineRule="exact"/>
              <w:ind w:left="260"/>
              <w:jc w:val="center"/>
            </w:pPr>
            <w:r w:rsidRPr="009D7F18">
              <w:rPr>
                <w:rStyle w:val="211pt"/>
                <w:rFonts w:eastAsia="Arial Unicode MS"/>
                <w:sz w:val="24"/>
                <w:szCs w:val="24"/>
              </w:rPr>
              <w:t>Ожидаемые</w:t>
            </w:r>
          </w:p>
          <w:p w:rsidR="0024396B" w:rsidRPr="009D7F18" w:rsidRDefault="0024396B" w:rsidP="009D7F18">
            <w:pPr>
              <w:framePr w:w="9922" w:h="7013" w:hRule="exact" w:wrap="notBeside" w:vAnchor="text" w:hAnchor="text" w:xAlign="center" w:y="1"/>
              <w:spacing w:line="274" w:lineRule="exact"/>
              <w:jc w:val="center"/>
            </w:pPr>
            <w:r w:rsidRPr="009D7F18">
              <w:rPr>
                <w:rStyle w:val="211pt"/>
                <w:rFonts w:eastAsia="Arial Unicode MS"/>
                <w:sz w:val="24"/>
                <w:szCs w:val="24"/>
              </w:rPr>
              <w:t>результаты</w:t>
            </w:r>
          </w:p>
          <w:p w:rsidR="0024396B" w:rsidRPr="009D7F18" w:rsidRDefault="0024396B" w:rsidP="009D7F18">
            <w:pPr>
              <w:framePr w:w="9922" w:h="7013" w:hRule="exact" w:wrap="notBeside" w:vAnchor="text" w:hAnchor="text" w:xAlign="center" w:y="1"/>
              <w:spacing w:line="274" w:lineRule="exact"/>
              <w:jc w:val="center"/>
            </w:pPr>
            <w:r w:rsidRPr="009D7F18">
              <w:rPr>
                <w:rStyle w:val="211pt"/>
                <w:rFonts w:eastAsia="Arial Unicode MS"/>
                <w:sz w:val="24"/>
                <w:szCs w:val="24"/>
              </w:rPr>
              <w:t>реализации</w:t>
            </w:r>
          </w:p>
          <w:p w:rsidR="0024396B" w:rsidRPr="009D7F18" w:rsidRDefault="0024396B" w:rsidP="009D7F18">
            <w:pPr>
              <w:framePr w:w="9922" w:h="7013" w:hRule="exact" w:wrap="notBeside" w:vAnchor="text" w:hAnchor="text" w:xAlign="center" w:y="1"/>
              <w:spacing w:line="274" w:lineRule="exact"/>
              <w:ind w:left="260"/>
              <w:jc w:val="center"/>
            </w:pPr>
            <w:r w:rsidRPr="009D7F18">
              <w:rPr>
                <w:rStyle w:val="211pt"/>
                <w:rFonts w:eastAsia="Arial Unicode MS"/>
                <w:sz w:val="24"/>
                <w:szCs w:val="24"/>
              </w:rPr>
              <w:t>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96B" w:rsidRPr="009D7F18" w:rsidRDefault="0024396B" w:rsidP="009D7F18">
            <w:pPr>
              <w:framePr w:w="9922" w:h="7013" w:hRule="exact" w:wrap="notBeside" w:vAnchor="text" w:hAnchor="text" w:xAlign="center" w:y="1"/>
              <w:numPr>
                <w:ilvl w:val="0"/>
                <w:numId w:val="4"/>
              </w:numPr>
              <w:tabs>
                <w:tab w:val="left" w:pos="134"/>
              </w:tabs>
              <w:spacing w:line="274" w:lineRule="exact"/>
              <w:jc w:val="center"/>
            </w:pPr>
            <w:r w:rsidRPr="009D7F18">
              <w:rPr>
                <w:rStyle w:val="211pt"/>
                <w:rFonts w:eastAsia="Arial Unicode MS"/>
                <w:sz w:val="24"/>
                <w:szCs w:val="24"/>
              </w:rPr>
              <w:t>разработана региональная модель взаимодействия со ШНОР;</w:t>
            </w:r>
          </w:p>
          <w:p w:rsidR="0024396B" w:rsidRPr="009D7F18" w:rsidRDefault="0024396B" w:rsidP="009D7F18">
            <w:pPr>
              <w:framePr w:w="9922" w:h="7013" w:hRule="exact" w:wrap="notBeside" w:vAnchor="text" w:hAnchor="text" w:xAlign="center" w:y="1"/>
              <w:numPr>
                <w:ilvl w:val="0"/>
                <w:numId w:val="4"/>
              </w:numPr>
              <w:tabs>
                <w:tab w:val="left" w:pos="158"/>
              </w:tabs>
              <w:spacing w:line="274" w:lineRule="exact"/>
              <w:jc w:val="center"/>
            </w:pPr>
            <w:r w:rsidRPr="009D7F18">
              <w:rPr>
                <w:rStyle w:val="211pt"/>
                <w:rFonts w:eastAsia="Arial Unicode MS"/>
                <w:sz w:val="24"/>
                <w:szCs w:val="24"/>
              </w:rPr>
              <w:t>сформирована система методического сопровождения повышения качества образования ШНОР;</w:t>
            </w:r>
          </w:p>
          <w:p w:rsidR="0024396B" w:rsidRPr="009D7F18" w:rsidRDefault="0024396B" w:rsidP="009D7F18">
            <w:pPr>
              <w:framePr w:w="9922" w:h="7013" w:hRule="exact" w:wrap="notBeside" w:vAnchor="text" w:hAnchor="text" w:xAlign="center" w:y="1"/>
              <w:numPr>
                <w:ilvl w:val="0"/>
                <w:numId w:val="4"/>
              </w:numPr>
              <w:tabs>
                <w:tab w:val="left" w:pos="163"/>
              </w:tabs>
              <w:spacing w:line="274" w:lineRule="exact"/>
              <w:jc w:val="center"/>
            </w:pPr>
            <w:r w:rsidRPr="009D7F18">
              <w:rPr>
                <w:rStyle w:val="211pt"/>
                <w:rFonts w:eastAsia="Arial Unicode MS"/>
                <w:sz w:val="24"/>
                <w:szCs w:val="24"/>
              </w:rPr>
              <w:t>разработаны и реализуются целевые программы повышения квалификации педагогических работников: для управленческих и педагогических команд, учителей-предметников;</w:t>
            </w:r>
          </w:p>
          <w:p w:rsidR="0024396B" w:rsidRPr="009D7F18" w:rsidRDefault="0024396B" w:rsidP="009D7F18">
            <w:pPr>
              <w:framePr w:w="9922" w:h="7013" w:hRule="exact" w:wrap="notBeside" w:vAnchor="text" w:hAnchor="text" w:xAlign="center" w:y="1"/>
              <w:numPr>
                <w:ilvl w:val="0"/>
                <w:numId w:val="4"/>
              </w:numPr>
              <w:tabs>
                <w:tab w:val="left" w:pos="144"/>
              </w:tabs>
              <w:spacing w:line="274" w:lineRule="exact"/>
              <w:jc w:val="center"/>
            </w:pPr>
            <w:r w:rsidRPr="009D7F18">
              <w:rPr>
                <w:rStyle w:val="211pt"/>
                <w:rFonts w:eastAsia="Arial Unicode MS"/>
                <w:sz w:val="24"/>
                <w:szCs w:val="24"/>
              </w:rPr>
              <w:t>повышение доли педагогических работников, включенных в сетевое и партнерское взаимодействие;</w:t>
            </w:r>
          </w:p>
          <w:p w:rsidR="0024396B" w:rsidRPr="009D7F18" w:rsidRDefault="0024396B" w:rsidP="009D7F18">
            <w:pPr>
              <w:framePr w:w="9922" w:h="7013" w:hRule="exact" w:wrap="notBeside" w:vAnchor="text" w:hAnchor="text" w:xAlign="center" w:y="1"/>
              <w:numPr>
                <w:ilvl w:val="0"/>
                <w:numId w:val="4"/>
              </w:numPr>
              <w:tabs>
                <w:tab w:val="left" w:pos="130"/>
              </w:tabs>
              <w:spacing w:line="274" w:lineRule="exact"/>
              <w:jc w:val="center"/>
            </w:pPr>
            <w:r w:rsidRPr="009D7F18">
              <w:rPr>
                <w:rStyle w:val="211pt"/>
                <w:rFonts w:eastAsia="Arial Unicode MS"/>
                <w:sz w:val="24"/>
                <w:szCs w:val="24"/>
              </w:rPr>
              <w:t>сформированы механизмы и инструменты функционирования и развития системы методического сопровождения со ШНОР;</w:t>
            </w:r>
          </w:p>
          <w:p w:rsidR="0024396B" w:rsidRPr="009D7F18" w:rsidRDefault="0024396B" w:rsidP="009D7F18">
            <w:pPr>
              <w:framePr w:w="9922" w:h="7013" w:hRule="exact" w:wrap="notBeside" w:vAnchor="text" w:hAnchor="text" w:xAlign="center" w:y="1"/>
              <w:numPr>
                <w:ilvl w:val="0"/>
                <w:numId w:val="4"/>
              </w:numPr>
              <w:tabs>
                <w:tab w:val="left" w:pos="168"/>
              </w:tabs>
              <w:spacing w:line="274" w:lineRule="exact"/>
              <w:jc w:val="center"/>
            </w:pPr>
            <w:r w:rsidRPr="009D7F18">
              <w:rPr>
                <w:rStyle w:val="211pt"/>
                <w:rFonts w:eastAsia="Arial Unicode MS"/>
                <w:sz w:val="24"/>
                <w:szCs w:val="24"/>
              </w:rPr>
              <w:t>разработаны методические материалы, для педагогических работников по преодолению факторов, обуславливающих НОР;</w:t>
            </w:r>
          </w:p>
          <w:p w:rsidR="0024396B" w:rsidRPr="009D7F18" w:rsidRDefault="0024396B" w:rsidP="009D7F18">
            <w:pPr>
              <w:framePr w:w="9922" w:h="7013" w:hRule="exact" w:wrap="notBeside" w:vAnchor="text" w:hAnchor="text" w:xAlign="center" w:y="1"/>
              <w:numPr>
                <w:ilvl w:val="0"/>
                <w:numId w:val="4"/>
              </w:numPr>
              <w:tabs>
                <w:tab w:val="left" w:pos="389"/>
              </w:tabs>
              <w:spacing w:line="274" w:lineRule="exact"/>
              <w:jc w:val="center"/>
            </w:pPr>
            <w:r w:rsidRPr="009D7F18">
              <w:rPr>
                <w:rStyle w:val="211pt"/>
                <w:rFonts w:eastAsia="Arial Unicode MS"/>
                <w:sz w:val="24"/>
                <w:szCs w:val="24"/>
              </w:rPr>
              <w:t>опубликованы методические пособия, обеспечивающих научно</w:t>
            </w:r>
            <w:r w:rsidR="009D7F18">
              <w:rPr>
                <w:rStyle w:val="211pt"/>
                <w:rFonts w:eastAsia="Arial Unicode MS"/>
                <w:sz w:val="24"/>
                <w:szCs w:val="24"/>
              </w:rPr>
              <w:t>-</w:t>
            </w:r>
            <w:r w:rsidRPr="009D7F18">
              <w:rPr>
                <w:rStyle w:val="211pt"/>
                <w:rFonts w:eastAsia="Arial Unicode MS"/>
                <w:sz w:val="24"/>
                <w:szCs w:val="24"/>
              </w:rPr>
              <w:t>методическое сопровождение обновления методических систем школы нацеленной на повышение качества образования;</w:t>
            </w:r>
          </w:p>
          <w:p w:rsidR="0024396B" w:rsidRPr="009D7F18" w:rsidRDefault="0024396B" w:rsidP="009D7F18">
            <w:pPr>
              <w:framePr w:w="9922" w:h="7013" w:hRule="exact" w:wrap="notBeside" w:vAnchor="text" w:hAnchor="text" w:xAlign="center" w:y="1"/>
              <w:numPr>
                <w:ilvl w:val="0"/>
                <w:numId w:val="4"/>
              </w:numPr>
              <w:tabs>
                <w:tab w:val="left" w:pos="192"/>
              </w:tabs>
              <w:spacing w:line="274" w:lineRule="exact"/>
              <w:jc w:val="center"/>
            </w:pPr>
            <w:r w:rsidRPr="009D7F18">
              <w:rPr>
                <w:rStyle w:val="211pt"/>
                <w:rFonts w:eastAsia="Arial Unicode MS"/>
                <w:sz w:val="24"/>
                <w:szCs w:val="24"/>
              </w:rPr>
              <w:t>зафиксирована удовлетворённость педагогических работников полученной методической помощью;</w:t>
            </w:r>
          </w:p>
          <w:p w:rsidR="0024396B" w:rsidRPr="009D7F18" w:rsidRDefault="0024396B" w:rsidP="009D7F18">
            <w:pPr>
              <w:framePr w:w="9922" w:h="7013" w:hRule="exact" w:wrap="notBeside" w:vAnchor="text" w:hAnchor="text" w:xAlign="center" w:y="1"/>
              <w:numPr>
                <w:ilvl w:val="0"/>
                <w:numId w:val="4"/>
              </w:numPr>
              <w:tabs>
                <w:tab w:val="left" w:pos="149"/>
              </w:tabs>
              <w:spacing w:line="274" w:lineRule="exact"/>
              <w:jc w:val="center"/>
            </w:pPr>
            <w:r w:rsidRPr="009D7F18">
              <w:rPr>
                <w:rStyle w:val="211pt"/>
                <w:rFonts w:eastAsia="Arial Unicode MS"/>
                <w:sz w:val="24"/>
                <w:szCs w:val="24"/>
              </w:rPr>
              <w:t>зафиксировано повышение качества профессиональной деятельности педагогических работников, включенных в систему методического сопровождения.</w:t>
            </w:r>
          </w:p>
        </w:tc>
      </w:tr>
    </w:tbl>
    <w:p w:rsidR="0024396B" w:rsidRDefault="0024396B" w:rsidP="009D7F18">
      <w:pPr>
        <w:framePr w:w="9922" w:h="7013" w:hRule="exact" w:wrap="notBeside" w:vAnchor="text" w:hAnchor="text" w:xAlign="center" w:y="1"/>
        <w:rPr>
          <w:sz w:val="2"/>
          <w:szCs w:val="2"/>
        </w:rPr>
      </w:pPr>
    </w:p>
    <w:p w:rsidR="0024396B" w:rsidRDefault="0024396B" w:rsidP="0024396B">
      <w:pPr>
        <w:spacing w:line="2220" w:lineRule="exact"/>
      </w:pPr>
    </w:p>
    <w:p w:rsidR="005927D4" w:rsidRDefault="005927D4" w:rsidP="0024396B">
      <w:pPr>
        <w:spacing w:line="2220" w:lineRule="exact"/>
      </w:pPr>
    </w:p>
    <w:p w:rsidR="005927D4" w:rsidRDefault="005927D4" w:rsidP="0024396B">
      <w:pPr>
        <w:spacing w:line="2220" w:lineRule="exact"/>
      </w:pPr>
    </w:p>
    <w:p w:rsidR="005927D4" w:rsidRDefault="005927D4" w:rsidP="005927D4">
      <w:pPr>
        <w:pStyle w:val="40"/>
        <w:shd w:val="clear" w:color="auto" w:fill="auto"/>
        <w:tabs>
          <w:tab w:val="left" w:pos="1056"/>
        </w:tabs>
        <w:spacing w:before="0"/>
        <w:ind w:left="520"/>
        <w:jc w:val="both"/>
        <w:rPr>
          <w:b w:val="0"/>
          <w:color w:val="000000"/>
          <w:sz w:val="28"/>
          <w:szCs w:val="28"/>
          <w:lang w:eastAsia="ru-RU" w:bidi="ru-RU"/>
        </w:rPr>
      </w:pPr>
    </w:p>
    <w:p w:rsidR="005927D4" w:rsidRDefault="005927D4" w:rsidP="005927D4">
      <w:pPr>
        <w:pStyle w:val="40"/>
        <w:shd w:val="clear" w:color="auto" w:fill="auto"/>
        <w:tabs>
          <w:tab w:val="left" w:pos="1056"/>
        </w:tabs>
        <w:spacing w:before="0"/>
        <w:ind w:left="520"/>
        <w:jc w:val="both"/>
        <w:rPr>
          <w:b w:val="0"/>
          <w:color w:val="000000"/>
          <w:sz w:val="28"/>
          <w:szCs w:val="28"/>
          <w:lang w:eastAsia="ru-RU" w:bidi="ru-RU"/>
        </w:rPr>
      </w:pPr>
    </w:p>
    <w:p w:rsidR="005927D4" w:rsidRDefault="005927D4" w:rsidP="005927D4">
      <w:pPr>
        <w:pStyle w:val="40"/>
        <w:shd w:val="clear" w:color="auto" w:fill="auto"/>
        <w:tabs>
          <w:tab w:val="left" w:pos="1056"/>
        </w:tabs>
        <w:spacing w:before="0"/>
        <w:ind w:left="520"/>
        <w:jc w:val="both"/>
        <w:rPr>
          <w:b w:val="0"/>
          <w:color w:val="000000"/>
          <w:sz w:val="28"/>
          <w:szCs w:val="28"/>
          <w:lang w:eastAsia="ru-RU" w:bidi="ru-RU"/>
        </w:rPr>
      </w:pPr>
    </w:p>
    <w:p w:rsidR="005927D4" w:rsidRDefault="005927D4" w:rsidP="005927D4">
      <w:pPr>
        <w:pStyle w:val="40"/>
        <w:shd w:val="clear" w:color="auto" w:fill="auto"/>
        <w:tabs>
          <w:tab w:val="left" w:pos="1056"/>
        </w:tabs>
        <w:spacing w:before="0"/>
        <w:ind w:left="520"/>
        <w:jc w:val="both"/>
        <w:rPr>
          <w:b w:val="0"/>
          <w:color w:val="000000"/>
          <w:sz w:val="28"/>
          <w:szCs w:val="28"/>
          <w:lang w:eastAsia="ru-RU" w:bidi="ru-RU"/>
        </w:rPr>
      </w:pPr>
    </w:p>
    <w:p w:rsidR="005927D4" w:rsidRDefault="005927D4" w:rsidP="005927D4">
      <w:pPr>
        <w:pStyle w:val="40"/>
        <w:shd w:val="clear" w:color="auto" w:fill="auto"/>
        <w:tabs>
          <w:tab w:val="left" w:pos="1056"/>
        </w:tabs>
        <w:spacing w:before="0"/>
        <w:ind w:left="520"/>
        <w:jc w:val="both"/>
        <w:rPr>
          <w:b w:val="0"/>
          <w:color w:val="000000"/>
          <w:sz w:val="28"/>
          <w:szCs w:val="28"/>
          <w:lang w:eastAsia="ru-RU" w:bidi="ru-RU"/>
        </w:rPr>
      </w:pPr>
    </w:p>
    <w:p w:rsidR="005927D4" w:rsidRDefault="005927D4" w:rsidP="005927D4">
      <w:pPr>
        <w:pStyle w:val="40"/>
        <w:shd w:val="clear" w:color="auto" w:fill="auto"/>
        <w:tabs>
          <w:tab w:val="left" w:pos="1056"/>
        </w:tabs>
        <w:spacing w:before="0"/>
        <w:ind w:left="520"/>
        <w:jc w:val="both"/>
        <w:rPr>
          <w:b w:val="0"/>
          <w:color w:val="000000"/>
          <w:sz w:val="28"/>
          <w:szCs w:val="28"/>
          <w:lang w:eastAsia="ru-RU" w:bidi="ru-RU"/>
        </w:rPr>
      </w:pPr>
    </w:p>
    <w:p w:rsidR="005927D4" w:rsidRPr="005927D4" w:rsidRDefault="00890F1C" w:rsidP="005927D4">
      <w:pPr>
        <w:pStyle w:val="40"/>
        <w:shd w:val="clear" w:color="auto" w:fill="auto"/>
        <w:tabs>
          <w:tab w:val="left" w:pos="1056"/>
        </w:tabs>
        <w:spacing w:before="0"/>
        <w:ind w:left="520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lastRenderedPageBreak/>
        <w:t xml:space="preserve">1. </w:t>
      </w:r>
      <w:r w:rsidR="0024396B" w:rsidRPr="005927D4">
        <w:rPr>
          <w:color w:val="000000"/>
          <w:sz w:val="28"/>
          <w:szCs w:val="28"/>
          <w:lang w:eastAsia="ru-RU" w:bidi="ru-RU"/>
        </w:rPr>
        <w:t>Основные цель и задачи Программы, сроки, этапы ее реализации</w:t>
      </w:r>
    </w:p>
    <w:p w:rsidR="005927D4" w:rsidRPr="005927D4" w:rsidRDefault="005927D4" w:rsidP="005927D4">
      <w:pPr>
        <w:pStyle w:val="40"/>
        <w:shd w:val="clear" w:color="auto" w:fill="auto"/>
        <w:tabs>
          <w:tab w:val="left" w:pos="1056"/>
        </w:tabs>
        <w:spacing w:before="0"/>
        <w:ind w:left="520"/>
        <w:jc w:val="both"/>
        <w:rPr>
          <w:b w:val="0"/>
          <w:sz w:val="28"/>
          <w:szCs w:val="28"/>
        </w:rPr>
      </w:pPr>
    </w:p>
    <w:p w:rsidR="005927D4" w:rsidRDefault="005927D4" w:rsidP="005927D4">
      <w:pPr>
        <w:pStyle w:val="40"/>
        <w:shd w:val="clear" w:color="auto" w:fill="auto"/>
        <w:tabs>
          <w:tab w:val="left" w:pos="1056"/>
        </w:tabs>
        <w:spacing w:before="0"/>
        <w:ind w:firstLine="520"/>
        <w:jc w:val="both"/>
        <w:rPr>
          <w:rStyle w:val="41"/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 </w:t>
      </w:r>
      <w:r w:rsidR="0024396B" w:rsidRPr="005927D4">
        <w:rPr>
          <w:color w:val="000000"/>
          <w:sz w:val="28"/>
          <w:szCs w:val="28"/>
          <w:lang w:eastAsia="ru-RU" w:bidi="ru-RU"/>
        </w:rPr>
        <w:t xml:space="preserve">Цель Программы: </w:t>
      </w:r>
      <w:r w:rsidR="0024396B" w:rsidRPr="005927D4">
        <w:rPr>
          <w:rStyle w:val="41"/>
          <w:sz w:val="28"/>
          <w:szCs w:val="28"/>
        </w:rPr>
        <w:t>создать систему методического сопровождения повышения качества образования в ШНОР</w:t>
      </w:r>
      <w:bookmarkStart w:id="1" w:name="bookmark3"/>
    </w:p>
    <w:p w:rsidR="0024396B" w:rsidRPr="005927D4" w:rsidRDefault="0024396B" w:rsidP="005927D4">
      <w:pPr>
        <w:pStyle w:val="40"/>
        <w:shd w:val="clear" w:color="auto" w:fill="auto"/>
        <w:tabs>
          <w:tab w:val="left" w:pos="1056"/>
        </w:tabs>
        <w:spacing w:before="0"/>
        <w:ind w:left="520"/>
        <w:jc w:val="both"/>
        <w:rPr>
          <w:sz w:val="28"/>
          <w:szCs w:val="28"/>
        </w:rPr>
      </w:pPr>
      <w:r w:rsidRPr="005927D4">
        <w:rPr>
          <w:color w:val="000000"/>
          <w:sz w:val="28"/>
          <w:szCs w:val="28"/>
          <w:lang w:eastAsia="ru-RU" w:bidi="ru-RU"/>
        </w:rPr>
        <w:t>Задачи Программы:</w:t>
      </w:r>
      <w:bookmarkEnd w:id="1"/>
    </w:p>
    <w:p w:rsidR="0024396B" w:rsidRPr="005927D4" w:rsidRDefault="0024396B" w:rsidP="005927D4">
      <w:pPr>
        <w:numPr>
          <w:ilvl w:val="0"/>
          <w:numId w:val="7"/>
        </w:numPr>
        <w:tabs>
          <w:tab w:val="left" w:pos="308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927D4">
        <w:rPr>
          <w:rFonts w:ascii="Times New Roman" w:hAnsi="Times New Roman" w:cs="Times New Roman"/>
          <w:sz w:val="28"/>
          <w:szCs w:val="28"/>
        </w:rPr>
        <w:t>Разработать систему научно-методического сопровождения преодоления ШНОР факторов, обуславливающих НОР обучающихся.</w:t>
      </w:r>
    </w:p>
    <w:p w:rsidR="0024396B" w:rsidRPr="005927D4" w:rsidRDefault="0024396B" w:rsidP="005927D4">
      <w:pPr>
        <w:numPr>
          <w:ilvl w:val="0"/>
          <w:numId w:val="7"/>
        </w:numPr>
        <w:tabs>
          <w:tab w:val="left" w:pos="318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927D4">
        <w:rPr>
          <w:rFonts w:ascii="Times New Roman" w:hAnsi="Times New Roman" w:cs="Times New Roman"/>
          <w:sz w:val="28"/>
          <w:szCs w:val="28"/>
        </w:rPr>
        <w:t>Обеспечить организационно-методическое сопровождение повышение качества образования в ШНОР.</w:t>
      </w:r>
    </w:p>
    <w:p w:rsidR="0024396B" w:rsidRPr="005927D4" w:rsidRDefault="0024396B" w:rsidP="005927D4">
      <w:pPr>
        <w:numPr>
          <w:ilvl w:val="0"/>
          <w:numId w:val="7"/>
        </w:numPr>
        <w:tabs>
          <w:tab w:val="left" w:pos="318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927D4">
        <w:rPr>
          <w:rFonts w:ascii="Times New Roman" w:hAnsi="Times New Roman" w:cs="Times New Roman"/>
          <w:sz w:val="28"/>
          <w:szCs w:val="28"/>
        </w:rPr>
        <w:t>Сформировать программно-методическое сопровождение поддержки ШНОР.</w:t>
      </w:r>
    </w:p>
    <w:p w:rsidR="0024396B" w:rsidRPr="005927D4" w:rsidRDefault="0024396B" w:rsidP="005927D4">
      <w:pPr>
        <w:numPr>
          <w:ilvl w:val="0"/>
          <w:numId w:val="7"/>
        </w:numPr>
        <w:tabs>
          <w:tab w:val="left" w:pos="322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927D4">
        <w:rPr>
          <w:rFonts w:ascii="Times New Roman" w:hAnsi="Times New Roman" w:cs="Times New Roman"/>
          <w:sz w:val="28"/>
          <w:szCs w:val="28"/>
        </w:rPr>
        <w:t>Организовать информационно-методическое сопровождение поддержки ШНОР.</w:t>
      </w:r>
    </w:p>
    <w:p w:rsidR="0024396B" w:rsidRPr="005927D4" w:rsidRDefault="0024396B" w:rsidP="005927D4">
      <w:pPr>
        <w:numPr>
          <w:ilvl w:val="0"/>
          <w:numId w:val="7"/>
        </w:numPr>
        <w:tabs>
          <w:tab w:val="left" w:pos="327"/>
        </w:tabs>
        <w:spacing w:after="30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927D4">
        <w:rPr>
          <w:rFonts w:ascii="Times New Roman" w:hAnsi="Times New Roman" w:cs="Times New Roman"/>
          <w:sz w:val="28"/>
          <w:szCs w:val="28"/>
        </w:rPr>
        <w:t>Внедрить систему методического сопровождения ШНОР в региональную систему поддержки ШНОР</w:t>
      </w:r>
    </w:p>
    <w:p w:rsidR="0024396B" w:rsidRDefault="00890F1C" w:rsidP="00890F1C">
      <w:pPr>
        <w:pStyle w:val="10"/>
        <w:keepNext/>
        <w:keepLines/>
        <w:shd w:val="clear" w:color="auto" w:fill="auto"/>
        <w:tabs>
          <w:tab w:val="left" w:pos="1418"/>
        </w:tabs>
        <w:rPr>
          <w:color w:val="000000"/>
          <w:sz w:val="28"/>
          <w:szCs w:val="28"/>
          <w:lang w:eastAsia="ru-RU" w:bidi="ru-RU"/>
        </w:rPr>
      </w:pPr>
      <w:bookmarkStart w:id="2" w:name="bookmark4"/>
      <w:r>
        <w:rPr>
          <w:color w:val="000000"/>
          <w:sz w:val="28"/>
          <w:szCs w:val="28"/>
          <w:lang w:eastAsia="ru-RU" w:bidi="ru-RU"/>
        </w:rPr>
        <w:t xml:space="preserve">2. </w:t>
      </w:r>
      <w:r w:rsidR="0024396B" w:rsidRPr="005927D4">
        <w:rPr>
          <w:color w:val="000000"/>
          <w:sz w:val="28"/>
          <w:szCs w:val="28"/>
          <w:lang w:eastAsia="ru-RU" w:bidi="ru-RU"/>
        </w:rPr>
        <w:t>Основные направления и содержание деятельности</w:t>
      </w:r>
      <w:bookmarkEnd w:id="2"/>
    </w:p>
    <w:p w:rsidR="00890F1C" w:rsidRPr="005927D4" w:rsidRDefault="00890F1C" w:rsidP="00890F1C">
      <w:pPr>
        <w:pStyle w:val="10"/>
        <w:keepNext/>
        <w:keepLines/>
        <w:shd w:val="clear" w:color="auto" w:fill="auto"/>
        <w:tabs>
          <w:tab w:val="left" w:pos="1418"/>
        </w:tabs>
        <w:rPr>
          <w:sz w:val="28"/>
          <w:szCs w:val="28"/>
        </w:rPr>
      </w:pPr>
    </w:p>
    <w:p w:rsidR="0024396B" w:rsidRPr="005927D4" w:rsidRDefault="0024396B" w:rsidP="005927D4">
      <w:pPr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5927D4">
        <w:rPr>
          <w:rFonts w:ascii="Times New Roman" w:hAnsi="Times New Roman" w:cs="Times New Roman"/>
          <w:sz w:val="28"/>
          <w:szCs w:val="28"/>
        </w:rPr>
        <w:t xml:space="preserve">Для разработки системы научно-методического сопровождения преодоления ШНОР факторов, обуславливающих НОР обучающихся, необходимо: выявить факторы, обусловливающие НОР обучающихся; определить и описать пути </w:t>
      </w:r>
      <w:r w:rsidR="00890F1C">
        <w:rPr>
          <w:rFonts w:ascii="Times New Roman" w:hAnsi="Times New Roman" w:cs="Times New Roman"/>
          <w:sz w:val="28"/>
          <w:szCs w:val="28"/>
        </w:rPr>
        <w:br/>
      </w:r>
      <w:r w:rsidRPr="005927D4">
        <w:rPr>
          <w:rFonts w:ascii="Times New Roman" w:hAnsi="Times New Roman" w:cs="Times New Roman"/>
          <w:sz w:val="28"/>
          <w:szCs w:val="28"/>
        </w:rPr>
        <w:t>и способы преодоления школьной неуспешности; определить механизмы организации адресной методической помощи и поддержки ШНОР на региональном и муниципальном (окружном) уровнях; разработать и описать целевую модель системы методического сопровождения ШНОР; разработать научно-методические материалы (пособия, рекомендации), формирующие ориентировочную основу деятельности педагогических работников разных категорий по повышению качества образования в ШНОР.</w:t>
      </w:r>
    </w:p>
    <w:p w:rsidR="0024396B" w:rsidRPr="005927D4" w:rsidRDefault="0024396B" w:rsidP="005927D4">
      <w:pPr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5927D4">
        <w:rPr>
          <w:rFonts w:ascii="Times New Roman" w:hAnsi="Times New Roman" w:cs="Times New Roman"/>
          <w:sz w:val="28"/>
          <w:szCs w:val="28"/>
        </w:rPr>
        <w:t>Для обеспечения организационно-методического сопровождения повышения качества образования в ШНОР необходимо: определить состав ШНОР, участников Программы; определи</w:t>
      </w:r>
      <w:r w:rsidR="00890F1C">
        <w:rPr>
          <w:rFonts w:ascii="Times New Roman" w:hAnsi="Times New Roman" w:cs="Times New Roman"/>
          <w:sz w:val="28"/>
          <w:szCs w:val="28"/>
        </w:rPr>
        <w:t>ть основных участников</w:t>
      </w:r>
      <w:r w:rsidRPr="005927D4">
        <w:rPr>
          <w:rFonts w:ascii="Times New Roman" w:hAnsi="Times New Roman" w:cs="Times New Roman"/>
          <w:sz w:val="28"/>
          <w:szCs w:val="28"/>
        </w:rPr>
        <w:t xml:space="preserve"> Программы, организовать повышение квалификации педагогических работников ШНОР по целевым программам дополнительного профессионального образования; определить циклограмму ежегодных образовательных событий, обеспечивающих методическую поддержку ШНОР, сетевое и партнёрское взаимо</w:t>
      </w:r>
      <w:r w:rsidR="00890F1C">
        <w:rPr>
          <w:rFonts w:ascii="Times New Roman" w:hAnsi="Times New Roman" w:cs="Times New Roman"/>
          <w:sz w:val="28"/>
          <w:szCs w:val="28"/>
        </w:rPr>
        <w:t xml:space="preserve">действие участников Программы; </w:t>
      </w:r>
    </w:p>
    <w:p w:rsidR="0024396B" w:rsidRPr="005927D4" w:rsidRDefault="0024396B" w:rsidP="005927D4">
      <w:pPr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5927D4">
        <w:rPr>
          <w:rFonts w:ascii="Times New Roman" w:hAnsi="Times New Roman" w:cs="Times New Roman"/>
          <w:sz w:val="28"/>
          <w:szCs w:val="28"/>
        </w:rPr>
        <w:t>Для формирования программно-методического сопровождения поддержки ШНОР необходимо определить список программ КПК, обучающих семинаров, форумов, мониторингов, методического аудита; разработать и реализовать программы.</w:t>
      </w:r>
    </w:p>
    <w:p w:rsidR="0024396B" w:rsidRPr="005927D4" w:rsidRDefault="00890F1C" w:rsidP="00890F1C">
      <w:pPr>
        <w:pStyle w:val="10"/>
        <w:keepNext/>
        <w:keepLines/>
        <w:shd w:val="clear" w:color="auto" w:fill="auto"/>
        <w:tabs>
          <w:tab w:val="left" w:pos="1460"/>
        </w:tabs>
        <w:spacing w:after="488" w:line="260" w:lineRule="exact"/>
        <w:ind w:left="740"/>
        <w:rPr>
          <w:sz w:val="28"/>
          <w:szCs w:val="28"/>
        </w:rPr>
      </w:pPr>
      <w:bookmarkStart w:id="3" w:name="bookmark5"/>
      <w:r>
        <w:rPr>
          <w:color w:val="000000"/>
          <w:sz w:val="28"/>
          <w:szCs w:val="28"/>
          <w:lang w:eastAsia="ru-RU" w:bidi="ru-RU"/>
        </w:rPr>
        <w:lastRenderedPageBreak/>
        <w:t>3. Целевые</w:t>
      </w:r>
      <w:r w:rsidR="0024396B" w:rsidRPr="005927D4">
        <w:rPr>
          <w:color w:val="000000"/>
          <w:sz w:val="28"/>
          <w:szCs w:val="28"/>
          <w:lang w:eastAsia="ru-RU" w:bidi="ru-RU"/>
        </w:rPr>
        <w:t xml:space="preserve"> показатели реализации Программы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6946"/>
        <w:gridCol w:w="2419"/>
      </w:tblGrid>
      <w:tr w:rsidR="0024396B" w:rsidRPr="00890F1C" w:rsidTr="009709A9">
        <w:trPr>
          <w:trHeight w:hRule="exact" w:val="77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6B" w:rsidRPr="00890F1C" w:rsidRDefault="0024396B" w:rsidP="00890F1C">
            <w:pPr>
              <w:framePr w:w="9936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890F1C">
              <w:rPr>
                <w:rStyle w:val="22"/>
                <w:rFonts w:eastAsia="Arial Unicode MS"/>
                <w:sz w:val="24"/>
                <w:szCs w:val="24"/>
              </w:rPr>
              <w:t>№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6B" w:rsidRPr="00890F1C" w:rsidRDefault="00890F1C" w:rsidP="00890F1C">
            <w:pPr>
              <w:framePr w:w="993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</w:rPr>
              <w:t>Показатели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396B" w:rsidRPr="00890F1C" w:rsidRDefault="00890F1C" w:rsidP="00890F1C">
            <w:pPr>
              <w:framePr w:w="9936" w:wrap="notBeside" w:vAnchor="text" w:hAnchor="text" w:xAlign="center" w:y="1"/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sz w:val="24"/>
                <w:szCs w:val="24"/>
              </w:rPr>
              <w:t xml:space="preserve">(%) по состоянию </w:t>
            </w:r>
            <w:r>
              <w:rPr>
                <w:rStyle w:val="211pt"/>
                <w:rFonts w:eastAsia="Arial Unicode MS"/>
                <w:sz w:val="24"/>
                <w:szCs w:val="24"/>
              </w:rPr>
              <w:br/>
              <w:t>на май  2022</w:t>
            </w:r>
            <w:r w:rsidR="0024396B" w:rsidRPr="00890F1C">
              <w:rPr>
                <w:rStyle w:val="211pt"/>
                <w:rFonts w:eastAsia="Arial Unicode MS"/>
                <w:sz w:val="24"/>
                <w:szCs w:val="24"/>
              </w:rPr>
              <w:t xml:space="preserve"> г.</w:t>
            </w:r>
          </w:p>
        </w:tc>
      </w:tr>
      <w:tr w:rsidR="0024396B" w:rsidRPr="00890F1C" w:rsidTr="009709A9">
        <w:trPr>
          <w:trHeight w:hRule="exact" w:val="5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396B" w:rsidRPr="00890F1C" w:rsidRDefault="0024396B" w:rsidP="00890F1C">
            <w:pPr>
              <w:framePr w:w="9936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890F1C">
              <w:rPr>
                <w:rStyle w:val="22"/>
                <w:rFonts w:eastAsia="Arial Unicode MS"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6B" w:rsidRPr="00890F1C" w:rsidRDefault="0024396B" w:rsidP="00890F1C">
            <w:pPr>
              <w:framePr w:w="9936" w:wrap="notBeside" w:vAnchor="text" w:hAnchor="text" w:xAlign="center" w:y="1"/>
              <w:spacing w:line="269" w:lineRule="exact"/>
              <w:jc w:val="center"/>
              <w:rPr>
                <w:rFonts w:ascii="Times New Roman" w:hAnsi="Times New Roman" w:cs="Times New Roman"/>
              </w:rPr>
            </w:pPr>
            <w:r w:rsidRPr="00890F1C">
              <w:rPr>
                <w:rStyle w:val="211pt"/>
                <w:rFonts w:eastAsia="Arial Unicode MS"/>
                <w:sz w:val="24"/>
                <w:szCs w:val="24"/>
              </w:rPr>
              <w:t>наличие целевой модели системы методического сопровождения ШНОР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96B" w:rsidRPr="00890F1C" w:rsidRDefault="0024396B" w:rsidP="00890F1C">
            <w:pPr>
              <w:framePr w:w="9936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890F1C">
              <w:rPr>
                <w:rStyle w:val="22"/>
                <w:rFonts w:eastAsia="Arial Unicode MS"/>
                <w:sz w:val="24"/>
                <w:szCs w:val="24"/>
              </w:rPr>
              <w:t>1 шт.</w:t>
            </w:r>
          </w:p>
        </w:tc>
      </w:tr>
      <w:tr w:rsidR="0024396B" w:rsidRPr="00890F1C" w:rsidTr="009709A9">
        <w:trPr>
          <w:trHeight w:hRule="exact" w:val="8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6B" w:rsidRPr="00890F1C" w:rsidRDefault="0024396B" w:rsidP="00890F1C">
            <w:pPr>
              <w:framePr w:w="9936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890F1C">
              <w:rPr>
                <w:rStyle w:val="22"/>
                <w:rFonts w:eastAsia="Arial Unicode MS"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6B" w:rsidRPr="00890F1C" w:rsidRDefault="0024396B" w:rsidP="00890F1C">
            <w:pPr>
              <w:framePr w:w="9936" w:wrap="notBeside" w:vAnchor="text" w:hAnchor="text" w:xAlign="center" w:y="1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890F1C">
              <w:rPr>
                <w:rStyle w:val="211pt"/>
                <w:rFonts w:eastAsia="Arial Unicode MS"/>
                <w:sz w:val="24"/>
                <w:szCs w:val="24"/>
              </w:rPr>
              <w:t xml:space="preserve">доля общеобразовательных организаций </w:t>
            </w:r>
            <w:r w:rsidR="00890F1C">
              <w:rPr>
                <w:rStyle w:val="211pt"/>
                <w:rFonts w:eastAsia="Arial Unicode MS"/>
                <w:sz w:val="24"/>
                <w:szCs w:val="24"/>
              </w:rPr>
              <w:t xml:space="preserve">Сосьвинского городского округа </w:t>
            </w:r>
            <w:r w:rsidRPr="00890F1C">
              <w:rPr>
                <w:rStyle w:val="211pt"/>
                <w:rFonts w:eastAsia="Arial Unicode MS"/>
                <w:sz w:val="24"/>
                <w:szCs w:val="24"/>
              </w:rPr>
              <w:t xml:space="preserve">(от общего количества ШНОР), вошедших в Программу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96B" w:rsidRPr="00890F1C" w:rsidRDefault="00890F1C" w:rsidP="00890F1C">
            <w:pPr>
              <w:framePr w:w="9936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Arial Unicode MS"/>
                <w:sz w:val="24"/>
                <w:szCs w:val="24"/>
              </w:rPr>
              <w:t>83,3</w:t>
            </w:r>
            <w:r w:rsidR="0024396B" w:rsidRPr="00890F1C">
              <w:rPr>
                <w:rStyle w:val="22"/>
                <w:rFonts w:eastAsia="Arial Unicode MS"/>
                <w:sz w:val="24"/>
                <w:szCs w:val="24"/>
              </w:rPr>
              <w:t>%</w:t>
            </w:r>
          </w:p>
        </w:tc>
      </w:tr>
      <w:tr w:rsidR="0024396B" w:rsidRPr="00890F1C" w:rsidTr="009709A9">
        <w:trPr>
          <w:trHeight w:hRule="exact" w:val="83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6B" w:rsidRPr="00890F1C" w:rsidRDefault="0024396B" w:rsidP="00890F1C">
            <w:pPr>
              <w:framePr w:w="9936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890F1C">
              <w:rPr>
                <w:rStyle w:val="22"/>
                <w:rFonts w:eastAsia="Arial Unicode MS"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6B" w:rsidRPr="00890F1C" w:rsidRDefault="0024396B" w:rsidP="00890F1C">
            <w:pPr>
              <w:framePr w:w="9936" w:wrap="notBeside" w:vAnchor="text" w:hAnchor="text" w:xAlign="center" w:y="1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890F1C">
              <w:rPr>
                <w:rStyle w:val="211pt"/>
                <w:rFonts w:eastAsia="Arial Unicode MS"/>
                <w:sz w:val="24"/>
                <w:szCs w:val="24"/>
              </w:rPr>
              <w:t>доля управленческих ком</w:t>
            </w:r>
            <w:r w:rsidR="00890F1C">
              <w:rPr>
                <w:rStyle w:val="211pt"/>
                <w:rFonts w:eastAsia="Arial Unicode MS"/>
                <w:sz w:val="24"/>
                <w:szCs w:val="24"/>
              </w:rPr>
              <w:t>анд ШНОР (от общего количества</w:t>
            </w:r>
            <w:r w:rsidRPr="00890F1C">
              <w:rPr>
                <w:rStyle w:val="211pt"/>
                <w:rFonts w:eastAsia="Arial Unicode MS"/>
                <w:sz w:val="24"/>
                <w:szCs w:val="24"/>
              </w:rPr>
              <w:t>), прошедших обучение по целевым программам повышения квалификации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96B" w:rsidRPr="00890F1C" w:rsidRDefault="00890F1C" w:rsidP="00890F1C">
            <w:pPr>
              <w:framePr w:w="9936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Arial Unicode MS"/>
                <w:sz w:val="24"/>
                <w:szCs w:val="24"/>
              </w:rPr>
              <w:t>62</w:t>
            </w:r>
            <w:r w:rsidR="0024396B" w:rsidRPr="00890F1C">
              <w:rPr>
                <w:rStyle w:val="22"/>
                <w:rFonts w:eastAsia="Arial Unicode MS"/>
                <w:sz w:val="24"/>
                <w:szCs w:val="24"/>
              </w:rPr>
              <w:t>%</w:t>
            </w:r>
          </w:p>
        </w:tc>
      </w:tr>
      <w:tr w:rsidR="0024396B" w:rsidRPr="00890F1C" w:rsidTr="009709A9">
        <w:trPr>
          <w:trHeight w:hRule="exact" w:val="8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6B" w:rsidRPr="00890F1C" w:rsidRDefault="0024396B" w:rsidP="00890F1C">
            <w:pPr>
              <w:framePr w:w="9936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890F1C">
              <w:rPr>
                <w:rStyle w:val="22"/>
                <w:rFonts w:eastAsia="Arial Unicode MS"/>
                <w:sz w:val="24"/>
                <w:szCs w:val="24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6B" w:rsidRPr="00890F1C" w:rsidRDefault="0024396B" w:rsidP="00890F1C">
            <w:pPr>
              <w:framePr w:w="9936" w:wrap="notBeside" w:vAnchor="text" w:hAnchor="text" w:xAlign="center" w:y="1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890F1C">
              <w:rPr>
                <w:rStyle w:val="211pt"/>
                <w:rFonts w:eastAsia="Arial Unicode MS"/>
                <w:sz w:val="24"/>
                <w:szCs w:val="24"/>
              </w:rPr>
              <w:t>доля наставников-кураторов (специалистов), участников Программы, прошедших обучение по целевым программам повышения квалификации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96B" w:rsidRPr="00890F1C" w:rsidRDefault="0024396B" w:rsidP="00890F1C">
            <w:pPr>
              <w:framePr w:w="9936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890F1C">
              <w:rPr>
                <w:rStyle w:val="22"/>
                <w:rFonts w:eastAsia="Arial Unicode MS"/>
                <w:sz w:val="24"/>
                <w:szCs w:val="24"/>
              </w:rPr>
              <w:t>100%</w:t>
            </w:r>
          </w:p>
        </w:tc>
      </w:tr>
      <w:tr w:rsidR="0024396B" w:rsidRPr="00890F1C" w:rsidTr="009709A9">
        <w:trPr>
          <w:trHeight w:hRule="exact" w:val="83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6B" w:rsidRPr="00890F1C" w:rsidRDefault="0024396B" w:rsidP="00890F1C">
            <w:pPr>
              <w:framePr w:w="9936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890F1C">
              <w:rPr>
                <w:rStyle w:val="22"/>
                <w:rFonts w:eastAsia="Arial Unicode MS"/>
                <w:sz w:val="24"/>
                <w:szCs w:val="24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6B" w:rsidRPr="00890F1C" w:rsidRDefault="0024396B" w:rsidP="00890F1C">
            <w:pPr>
              <w:framePr w:w="9936" w:wrap="notBeside" w:vAnchor="text" w:hAnchor="text" w:xAlign="center" w:y="1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890F1C">
              <w:rPr>
                <w:rStyle w:val="211pt"/>
                <w:rFonts w:eastAsia="Arial Unicode MS"/>
                <w:sz w:val="24"/>
                <w:szCs w:val="24"/>
              </w:rPr>
              <w:t>доля учителей-предметников,</w:t>
            </w:r>
            <w:r w:rsidR="00890F1C">
              <w:rPr>
                <w:rStyle w:val="211pt"/>
                <w:rFonts w:eastAsia="Arial Unicode MS"/>
                <w:sz w:val="24"/>
                <w:szCs w:val="24"/>
              </w:rPr>
              <w:t xml:space="preserve"> </w:t>
            </w:r>
            <w:r w:rsidRPr="00890F1C">
              <w:rPr>
                <w:rStyle w:val="211pt"/>
                <w:rFonts w:eastAsia="Arial Unicode MS"/>
                <w:sz w:val="24"/>
                <w:szCs w:val="24"/>
              </w:rPr>
              <w:t>Ш</w:t>
            </w:r>
            <w:r w:rsidR="00890F1C">
              <w:rPr>
                <w:rStyle w:val="211pt"/>
                <w:rFonts w:eastAsia="Arial Unicode MS"/>
                <w:sz w:val="24"/>
                <w:szCs w:val="24"/>
              </w:rPr>
              <w:t xml:space="preserve">НОР (от общего количества ШНОР </w:t>
            </w:r>
            <w:r w:rsidRPr="00890F1C">
              <w:rPr>
                <w:rStyle w:val="211pt"/>
                <w:rFonts w:eastAsia="Arial Unicode MS"/>
                <w:sz w:val="24"/>
                <w:szCs w:val="24"/>
              </w:rPr>
              <w:t>) прошедших обучение по целевым программам повышения квалификации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96B" w:rsidRPr="00890F1C" w:rsidRDefault="0024396B" w:rsidP="00890F1C">
            <w:pPr>
              <w:framePr w:w="9936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890F1C">
              <w:rPr>
                <w:rStyle w:val="22"/>
                <w:rFonts w:eastAsia="Arial Unicode MS"/>
                <w:sz w:val="24"/>
                <w:szCs w:val="24"/>
              </w:rPr>
              <w:t>100%</w:t>
            </w:r>
          </w:p>
        </w:tc>
      </w:tr>
      <w:tr w:rsidR="0024396B" w:rsidRPr="00890F1C" w:rsidTr="009709A9">
        <w:trPr>
          <w:trHeight w:hRule="exact" w:val="8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6B" w:rsidRPr="00890F1C" w:rsidRDefault="0024396B" w:rsidP="00890F1C">
            <w:pPr>
              <w:framePr w:w="9936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890F1C">
              <w:rPr>
                <w:rStyle w:val="22"/>
                <w:rFonts w:eastAsia="Arial Unicode MS"/>
                <w:sz w:val="24"/>
                <w:szCs w:val="24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6B" w:rsidRPr="00890F1C" w:rsidRDefault="0024396B" w:rsidP="00890F1C">
            <w:pPr>
              <w:framePr w:w="9936" w:wrap="notBeside" w:vAnchor="text" w:hAnchor="text" w:xAlign="center" w:y="1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890F1C">
              <w:rPr>
                <w:rStyle w:val="211pt"/>
                <w:rFonts w:eastAsia="Arial Unicode MS"/>
                <w:sz w:val="24"/>
                <w:szCs w:val="24"/>
              </w:rPr>
              <w:t>наличие методических пособий, обеспечивающих научно-методическое сопровождение внедрения многофункциональной модели наставничества;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96B" w:rsidRPr="00890F1C" w:rsidRDefault="00890F1C" w:rsidP="00890F1C">
            <w:pPr>
              <w:framePr w:w="9936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Arial Unicode MS"/>
                <w:sz w:val="24"/>
                <w:szCs w:val="24"/>
              </w:rPr>
              <w:t>1</w:t>
            </w:r>
            <w:r w:rsidR="0024396B" w:rsidRPr="00890F1C">
              <w:rPr>
                <w:rStyle w:val="22"/>
                <w:rFonts w:eastAsia="Arial Unicode MS"/>
                <w:sz w:val="24"/>
                <w:szCs w:val="24"/>
              </w:rPr>
              <w:t xml:space="preserve"> шт.</w:t>
            </w:r>
          </w:p>
        </w:tc>
      </w:tr>
      <w:tr w:rsidR="0024396B" w:rsidRPr="00890F1C" w:rsidTr="009709A9">
        <w:trPr>
          <w:trHeight w:hRule="exact" w:val="8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6B" w:rsidRPr="00890F1C" w:rsidRDefault="0024396B" w:rsidP="00890F1C">
            <w:pPr>
              <w:framePr w:w="9936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890F1C">
              <w:rPr>
                <w:rStyle w:val="22"/>
                <w:rFonts w:eastAsia="Arial Unicode MS"/>
                <w:sz w:val="24"/>
                <w:szCs w:val="24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6B" w:rsidRPr="00890F1C" w:rsidRDefault="0024396B" w:rsidP="00890F1C">
            <w:pPr>
              <w:framePr w:w="9936" w:wrap="notBeside" w:vAnchor="text" w:hAnchor="text" w:xAlign="center" w:y="1"/>
              <w:spacing w:line="278" w:lineRule="exact"/>
              <w:jc w:val="center"/>
              <w:rPr>
                <w:rFonts w:ascii="Times New Roman" w:hAnsi="Times New Roman" w:cs="Times New Roman"/>
              </w:rPr>
            </w:pPr>
            <w:r w:rsidRPr="00890F1C">
              <w:rPr>
                <w:rStyle w:val="211pt"/>
                <w:rFonts w:eastAsia="Arial Unicode MS"/>
                <w:sz w:val="24"/>
                <w:szCs w:val="24"/>
              </w:rPr>
              <w:t>наличие адресных методических рекомендаций для педагогических работников (руководителей, методистов, учителей) по преодолению факторов, обуславливающих НОР обучающихся;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96B" w:rsidRPr="00890F1C" w:rsidRDefault="00890F1C" w:rsidP="00890F1C">
            <w:pPr>
              <w:framePr w:w="9936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Arial Unicode MS"/>
                <w:sz w:val="24"/>
                <w:szCs w:val="24"/>
              </w:rPr>
              <w:t xml:space="preserve">1 </w:t>
            </w:r>
            <w:r w:rsidR="0024396B" w:rsidRPr="00890F1C">
              <w:rPr>
                <w:rStyle w:val="22"/>
                <w:rFonts w:eastAsia="Arial Unicode MS"/>
                <w:sz w:val="24"/>
                <w:szCs w:val="24"/>
              </w:rPr>
              <w:t>шт.</w:t>
            </w:r>
          </w:p>
        </w:tc>
      </w:tr>
      <w:tr w:rsidR="0024396B" w:rsidRPr="00890F1C" w:rsidTr="009709A9">
        <w:trPr>
          <w:trHeight w:hRule="exact" w:val="5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6B" w:rsidRPr="00890F1C" w:rsidRDefault="0024396B" w:rsidP="00890F1C">
            <w:pPr>
              <w:framePr w:w="9936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890F1C">
              <w:rPr>
                <w:rStyle w:val="22"/>
                <w:rFonts w:eastAsia="Arial Unicode MS"/>
                <w:sz w:val="24"/>
                <w:szCs w:val="24"/>
              </w:rPr>
              <w:t>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6B" w:rsidRPr="00890F1C" w:rsidRDefault="0024396B" w:rsidP="00890F1C">
            <w:pPr>
              <w:framePr w:w="9936" w:wrap="notBeside" w:vAnchor="text" w:hAnchor="text" w:xAlign="center" w:y="1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890F1C">
              <w:rPr>
                <w:rStyle w:val="211pt"/>
                <w:rFonts w:eastAsia="Arial Unicode MS"/>
                <w:sz w:val="24"/>
                <w:szCs w:val="24"/>
              </w:rPr>
              <w:t>доля успешных школ (от общего количества школ</w:t>
            </w:r>
            <w:r w:rsidR="00890F1C">
              <w:rPr>
                <w:rStyle w:val="211pt"/>
                <w:rFonts w:eastAsia="Arial Unicode MS"/>
                <w:sz w:val="24"/>
                <w:szCs w:val="24"/>
              </w:rPr>
              <w:t xml:space="preserve">) </w:t>
            </w:r>
            <w:r w:rsidRPr="00890F1C">
              <w:rPr>
                <w:rStyle w:val="211pt"/>
                <w:rFonts w:eastAsia="Arial Unicode MS"/>
                <w:sz w:val="24"/>
                <w:szCs w:val="24"/>
              </w:rPr>
              <w:t>, привлечённых для адресной помощи и поддержки ШНОР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96B" w:rsidRPr="00890F1C" w:rsidRDefault="00890F1C" w:rsidP="00890F1C">
            <w:pPr>
              <w:framePr w:w="9936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Arial Unicode MS"/>
                <w:sz w:val="24"/>
                <w:szCs w:val="24"/>
              </w:rPr>
              <w:t>16</w:t>
            </w:r>
            <w:r w:rsidR="0024396B" w:rsidRPr="00890F1C">
              <w:rPr>
                <w:rStyle w:val="22"/>
                <w:rFonts w:eastAsia="Arial Unicode MS"/>
                <w:sz w:val="24"/>
                <w:szCs w:val="24"/>
              </w:rPr>
              <w:t xml:space="preserve"> %</w:t>
            </w:r>
          </w:p>
        </w:tc>
      </w:tr>
      <w:tr w:rsidR="0024396B" w:rsidRPr="00890F1C" w:rsidTr="009709A9">
        <w:trPr>
          <w:trHeight w:hRule="exact" w:val="83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6B" w:rsidRPr="00890F1C" w:rsidRDefault="0024396B" w:rsidP="00890F1C">
            <w:pPr>
              <w:framePr w:w="9936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890F1C">
              <w:rPr>
                <w:rStyle w:val="22"/>
                <w:rFonts w:eastAsia="Arial Unicode MS"/>
                <w:sz w:val="24"/>
                <w:szCs w:val="24"/>
              </w:rPr>
              <w:t>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6B" w:rsidRPr="00890F1C" w:rsidRDefault="0024396B" w:rsidP="00890F1C">
            <w:pPr>
              <w:framePr w:w="9936" w:wrap="notBeside" w:vAnchor="text" w:hAnchor="text" w:xAlign="center" w:y="1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890F1C">
              <w:rPr>
                <w:rStyle w:val="211pt"/>
                <w:rFonts w:eastAsia="Arial Unicode MS"/>
                <w:sz w:val="24"/>
                <w:szCs w:val="24"/>
              </w:rPr>
              <w:t>доля педагогов ШНОР (участников Программы), повысивших качество преподавания через обновление методической системы обучения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96B" w:rsidRPr="00890F1C" w:rsidRDefault="00890F1C" w:rsidP="00890F1C">
            <w:pPr>
              <w:framePr w:w="9936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Arial Unicode MS"/>
                <w:sz w:val="24"/>
                <w:szCs w:val="24"/>
              </w:rPr>
              <w:t>20</w:t>
            </w:r>
            <w:r w:rsidR="0024396B" w:rsidRPr="00890F1C">
              <w:rPr>
                <w:rStyle w:val="22"/>
                <w:rFonts w:eastAsia="Arial Unicode MS"/>
                <w:sz w:val="24"/>
                <w:szCs w:val="24"/>
              </w:rPr>
              <w:t>%</w:t>
            </w:r>
          </w:p>
        </w:tc>
      </w:tr>
      <w:tr w:rsidR="0024396B" w:rsidRPr="00890F1C" w:rsidTr="009709A9">
        <w:trPr>
          <w:trHeight w:hRule="exact" w:val="8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6B" w:rsidRPr="00890F1C" w:rsidRDefault="0024396B" w:rsidP="00890F1C">
            <w:pPr>
              <w:framePr w:w="9936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890F1C">
              <w:rPr>
                <w:rStyle w:val="22"/>
                <w:rFonts w:eastAsia="Arial Unicode MS"/>
                <w:sz w:val="24"/>
                <w:szCs w:val="24"/>
              </w:rPr>
              <w:t>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6B" w:rsidRPr="00890F1C" w:rsidRDefault="0024396B" w:rsidP="00890F1C">
            <w:pPr>
              <w:framePr w:w="9936" w:wrap="notBeside" w:vAnchor="text" w:hAnchor="text" w:xAlign="center" w:y="1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890F1C">
              <w:rPr>
                <w:rStyle w:val="211pt"/>
                <w:rFonts w:eastAsia="Arial Unicode MS"/>
                <w:sz w:val="24"/>
                <w:szCs w:val="24"/>
              </w:rPr>
              <w:t>доля педагогических работников (участников Программы) удовлетворённых предоставленной методической помощью и поддержкой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96B" w:rsidRPr="00890F1C" w:rsidRDefault="00890F1C" w:rsidP="00890F1C">
            <w:pPr>
              <w:framePr w:w="9936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Arial Unicode MS"/>
                <w:sz w:val="24"/>
                <w:szCs w:val="24"/>
              </w:rPr>
              <w:t>78</w:t>
            </w:r>
            <w:r w:rsidR="0024396B" w:rsidRPr="00890F1C">
              <w:rPr>
                <w:rStyle w:val="22"/>
                <w:rFonts w:eastAsia="Arial Unicode MS"/>
                <w:sz w:val="24"/>
                <w:szCs w:val="24"/>
              </w:rPr>
              <w:t>%</w:t>
            </w:r>
          </w:p>
        </w:tc>
      </w:tr>
      <w:tr w:rsidR="0024396B" w:rsidRPr="00890F1C" w:rsidTr="009709A9">
        <w:trPr>
          <w:trHeight w:hRule="exact" w:val="5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396B" w:rsidRPr="00890F1C" w:rsidRDefault="0024396B" w:rsidP="00890F1C">
            <w:pPr>
              <w:framePr w:w="9936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890F1C">
              <w:rPr>
                <w:rStyle w:val="22"/>
                <w:rFonts w:eastAsia="Arial Unicode MS"/>
                <w:sz w:val="24"/>
                <w:szCs w:val="24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396B" w:rsidRPr="00890F1C" w:rsidRDefault="0024396B" w:rsidP="00890F1C">
            <w:pPr>
              <w:framePr w:w="9936" w:wrap="notBeside" w:vAnchor="text" w:hAnchor="text" w:xAlign="center" w:y="1"/>
              <w:spacing w:line="278" w:lineRule="exact"/>
              <w:jc w:val="center"/>
              <w:rPr>
                <w:rFonts w:ascii="Times New Roman" w:hAnsi="Times New Roman" w:cs="Times New Roman"/>
              </w:rPr>
            </w:pPr>
            <w:r w:rsidRPr="00890F1C">
              <w:rPr>
                <w:rStyle w:val="211pt"/>
                <w:rFonts w:eastAsia="Arial Unicode MS"/>
                <w:sz w:val="24"/>
                <w:szCs w:val="24"/>
              </w:rPr>
              <w:t>доля обучающихся ШНОР (от общего количества) повысивших образовательные результаты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96B" w:rsidRPr="00890F1C" w:rsidRDefault="00890F1C" w:rsidP="00890F1C">
            <w:pPr>
              <w:framePr w:w="9936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Arial Unicode MS"/>
                <w:sz w:val="24"/>
                <w:szCs w:val="24"/>
              </w:rPr>
              <w:t>48</w:t>
            </w:r>
            <w:r w:rsidR="0024396B" w:rsidRPr="00890F1C">
              <w:rPr>
                <w:rStyle w:val="22"/>
                <w:rFonts w:eastAsia="Arial Unicode MS"/>
                <w:sz w:val="24"/>
                <w:szCs w:val="24"/>
              </w:rPr>
              <w:t>%</w:t>
            </w:r>
          </w:p>
        </w:tc>
      </w:tr>
    </w:tbl>
    <w:p w:rsidR="0024396B" w:rsidRPr="00890F1C" w:rsidRDefault="0024396B" w:rsidP="00890F1C">
      <w:pPr>
        <w:framePr w:w="9936" w:wrap="notBeside" w:vAnchor="text" w:hAnchor="text" w:xAlign="center" w:y="1"/>
        <w:jc w:val="center"/>
        <w:rPr>
          <w:rFonts w:ascii="Times New Roman" w:hAnsi="Times New Roman" w:cs="Times New Roman"/>
        </w:rPr>
      </w:pPr>
    </w:p>
    <w:p w:rsidR="0024396B" w:rsidRPr="00890F1C" w:rsidRDefault="0024396B" w:rsidP="00890F1C">
      <w:pPr>
        <w:jc w:val="center"/>
        <w:rPr>
          <w:rFonts w:ascii="Times New Roman" w:hAnsi="Times New Roman" w:cs="Times New Roman"/>
        </w:rPr>
      </w:pPr>
    </w:p>
    <w:p w:rsidR="0024396B" w:rsidRPr="00890F1C" w:rsidRDefault="0024396B" w:rsidP="00890F1C">
      <w:pPr>
        <w:jc w:val="center"/>
        <w:rPr>
          <w:rFonts w:ascii="Times New Roman" w:hAnsi="Times New Roman" w:cs="Times New Roman"/>
        </w:rPr>
        <w:sectPr w:rsidR="0024396B" w:rsidRPr="00890F1C" w:rsidSect="005927D4">
          <w:pgSz w:w="11900" w:h="16840"/>
          <w:pgMar w:top="895" w:right="560" w:bottom="284" w:left="108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01"/>
        <w:gridCol w:w="6302"/>
        <w:gridCol w:w="1128"/>
        <w:gridCol w:w="1973"/>
        <w:gridCol w:w="2395"/>
        <w:gridCol w:w="2822"/>
      </w:tblGrid>
      <w:tr w:rsidR="000647C4" w:rsidTr="009709A9">
        <w:trPr>
          <w:trHeight w:hRule="exact" w:val="56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7C4" w:rsidRDefault="000647C4" w:rsidP="000647C4">
            <w:pPr>
              <w:framePr w:w="15322" w:h="10193" w:hRule="exact" w:wrap="notBeside" w:vAnchor="text" w:hAnchor="page" w:x="877" w:y="536"/>
              <w:spacing w:line="220" w:lineRule="exact"/>
              <w:ind w:left="280"/>
            </w:pPr>
            <w:bookmarkStart w:id="4" w:name="bookmark6"/>
            <w:r>
              <w:rPr>
                <w:rStyle w:val="211pt"/>
                <w:rFonts w:eastAsia="Arial Unicode MS"/>
              </w:rPr>
              <w:lastRenderedPageBreak/>
              <w:t>№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7C4" w:rsidRDefault="000647C4" w:rsidP="000647C4">
            <w:pPr>
              <w:framePr w:w="15322" w:h="10193" w:hRule="exact" w:wrap="notBeside" w:vAnchor="text" w:hAnchor="page" w:x="877" w:y="536"/>
              <w:spacing w:line="220" w:lineRule="exact"/>
              <w:jc w:val="center"/>
            </w:pPr>
            <w:r>
              <w:rPr>
                <w:rStyle w:val="211pt"/>
                <w:rFonts w:eastAsia="Arial Unicode MS"/>
              </w:rPr>
              <w:t>Содержание деятельности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7C4" w:rsidRDefault="000647C4" w:rsidP="000647C4">
            <w:pPr>
              <w:framePr w:w="15322" w:h="10193" w:hRule="exact" w:wrap="notBeside" w:vAnchor="text" w:hAnchor="page" w:x="877" w:y="536"/>
              <w:spacing w:line="220" w:lineRule="exact"/>
            </w:pPr>
            <w:r>
              <w:rPr>
                <w:rStyle w:val="211pt"/>
                <w:rFonts w:eastAsia="Arial Unicode MS"/>
              </w:rPr>
              <w:t>Сроки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7C4" w:rsidRDefault="000647C4" w:rsidP="000647C4">
            <w:pPr>
              <w:framePr w:w="15322" w:h="10193" w:hRule="exact" w:wrap="notBeside" w:vAnchor="text" w:hAnchor="page" w:x="877" w:y="536"/>
              <w:spacing w:line="220" w:lineRule="exact"/>
              <w:ind w:left="280"/>
            </w:pPr>
            <w:r>
              <w:rPr>
                <w:rStyle w:val="211pt"/>
                <w:rFonts w:eastAsia="Arial Unicode MS"/>
              </w:rPr>
              <w:t>Исполнители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7C4" w:rsidRDefault="000647C4" w:rsidP="000647C4">
            <w:pPr>
              <w:framePr w:w="15322" w:h="10193" w:hRule="exact" w:wrap="notBeside" w:vAnchor="text" w:hAnchor="page" w:x="877" w:y="536"/>
              <w:spacing w:after="120" w:line="220" w:lineRule="exact"/>
              <w:jc w:val="center"/>
            </w:pPr>
            <w:r>
              <w:rPr>
                <w:rStyle w:val="211pt"/>
                <w:rFonts w:eastAsia="Arial Unicode MS"/>
              </w:rPr>
              <w:t>Форма</w:t>
            </w:r>
          </w:p>
          <w:p w:rsidR="000647C4" w:rsidRDefault="000647C4" w:rsidP="000647C4">
            <w:pPr>
              <w:framePr w:w="15322" w:h="10193" w:hRule="exact" w:wrap="notBeside" w:vAnchor="text" w:hAnchor="page" w:x="877" w:y="536"/>
              <w:spacing w:before="120" w:line="220" w:lineRule="exact"/>
              <w:jc w:val="center"/>
            </w:pPr>
            <w:r>
              <w:rPr>
                <w:rStyle w:val="211pt"/>
                <w:rFonts w:eastAsia="Arial Unicode MS"/>
              </w:rPr>
              <w:t>контроля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7C4" w:rsidRDefault="000647C4" w:rsidP="000647C4">
            <w:pPr>
              <w:framePr w:w="15322" w:h="10193" w:hRule="exact" w:wrap="notBeside" w:vAnchor="text" w:hAnchor="page" w:x="877" w:y="536"/>
              <w:spacing w:after="120" w:line="220" w:lineRule="exact"/>
              <w:jc w:val="center"/>
            </w:pPr>
            <w:r>
              <w:rPr>
                <w:rStyle w:val="211pt"/>
                <w:rFonts w:eastAsia="Arial Unicode MS"/>
              </w:rPr>
              <w:t>Ожидаемый</w:t>
            </w:r>
          </w:p>
          <w:p w:rsidR="000647C4" w:rsidRDefault="000647C4" w:rsidP="000647C4">
            <w:pPr>
              <w:framePr w:w="15322" w:h="10193" w:hRule="exact" w:wrap="notBeside" w:vAnchor="text" w:hAnchor="page" w:x="877" w:y="536"/>
              <w:spacing w:before="120" w:line="220" w:lineRule="exact"/>
              <w:jc w:val="center"/>
            </w:pPr>
            <w:r>
              <w:rPr>
                <w:rStyle w:val="211pt"/>
                <w:rFonts w:eastAsia="Arial Unicode MS"/>
              </w:rPr>
              <w:t>результат</w:t>
            </w:r>
          </w:p>
        </w:tc>
      </w:tr>
      <w:tr w:rsidR="000647C4" w:rsidTr="000647C4">
        <w:trPr>
          <w:trHeight w:hRule="exact" w:val="87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7C4" w:rsidRDefault="000647C4" w:rsidP="000647C4">
            <w:pPr>
              <w:framePr w:w="15322" w:h="10193" w:hRule="exact" w:wrap="notBeside" w:vAnchor="text" w:hAnchor="page" w:x="877" w:y="536"/>
              <w:spacing w:line="220" w:lineRule="exact"/>
              <w:ind w:left="280"/>
            </w:pPr>
            <w:r>
              <w:rPr>
                <w:rStyle w:val="211pt"/>
                <w:rFonts w:eastAsia="Arial Unicode MS"/>
              </w:rPr>
              <w:t>1.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7C4" w:rsidRPr="000647C4" w:rsidRDefault="000647C4" w:rsidP="000647C4">
            <w:pPr>
              <w:framePr w:w="15322" w:h="10193" w:hRule="exact" w:wrap="notBeside" w:vAnchor="text" w:hAnchor="page" w:x="877" w:y="536"/>
              <w:spacing w:line="274" w:lineRule="exact"/>
            </w:pPr>
            <w:r w:rsidRPr="000647C4">
              <w:rPr>
                <w:rStyle w:val="211pt"/>
                <w:rFonts w:eastAsia="Arial Unicode MS"/>
                <w:sz w:val="24"/>
                <w:szCs w:val="24"/>
              </w:rPr>
              <w:t>Создание рабочей группы по разработке целевой модели системы методического сопровождения повышения качества образования в ШНОР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7C4" w:rsidRPr="000647C4" w:rsidRDefault="00420C12" w:rsidP="000647C4">
            <w:pPr>
              <w:framePr w:w="15322" w:h="10193" w:hRule="exact" w:wrap="notBeside" w:vAnchor="text" w:hAnchor="page" w:x="877" w:y="536"/>
              <w:spacing w:line="220" w:lineRule="exact"/>
              <w:jc w:val="center"/>
            </w:pPr>
            <w:r>
              <w:rPr>
                <w:rStyle w:val="211pt"/>
                <w:rFonts w:eastAsia="Arial Unicode MS"/>
                <w:sz w:val="24"/>
                <w:szCs w:val="24"/>
              </w:rPr>
              <w:t>Январь 2023</w:t>
            </w:r>
            <w:r w:rsidR="000647C4" w:rsidRPr="000647C4">
              <w:rPr>
                <w:rStyle w:val="211pt"/>
                <w:rFonts w:eastAsia="Arial Unicode MS"/>
                <w:sz w:val="24"/>
                <w:szCs w:val="24"/>
              </w:rPr>
              <w:t xml:space="preserve"> года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7C4" w:rsidRPr="000647C4" w:rsidRDefault="00420C12" w:rsidP="000647C4">
            <w:pPr>
              <w:framePr w:w="15322" w:h="10193" w:hRule="exact" w:wrap="notBeside" w:vAnchor="text" w:hAnchor="page" w:x="877" w:y="536"/>
              <w:spacing w:line="274" w:lineRule="exact"/>
              <w:jc w:val="center"/>
            </w:pPr>
            <w:proofErr w:type="spellStart"/>
            <w:r>
              <w:rPr>
                <w:rStyle w:val="211pt"/>
                <w:rFonts w:eastAsia="Arial Unicode MS"/>
                <w:sz w:val="24"/>
                <w:szCs w:val="24"/>
              </w:rPr>
              <w:t>Спицина</w:t>
            </w:r>
            <w:proofErr w:type="spellEnd"/>
            <w:r w:rsidR="000647C4" w:rsidRPr="000647C4">
              <w:rPr>
                <w:rStyle w:val="211pt"/>
                <w:rFonts w:eastAsia="Arial Unicode MS"/>
                <w:sz w:val="24"/>
                <w:szCs w:val="24"/>
              </w:rPr>
              <w:t xml:space="preserve"> А.В.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7C4" w:rsidRPr="000647C4" w:rsidRDefault="000647C4" w:rsidP="000647C4">
            <w:pPr>
              <w:framePr w:w="15322" w:h="10193" w:hRule="exact" w:wrap="notBeside" w:vAnchor="text" w:hAnchor="page" w:x="877" w:y="536"/>
              <w:spacing w:line="220" w:lineRule="exact"/>
              <w:jc w:val="center"/>
            </w:pPr>
            <w:r w:rsidRPr="000647C4">
              <w:rPr>
                <w:rStyle w:val="211pt"/>
                <w:rFonts w:eastAsia="Arial Unicode MS"/>
                <w:sz w:val="24"/>
                <w:szCs w:val="24"/>
              </w:rPr>
              <w:t>Приказ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47C4" w:rsidRPr="000647C4" w:rsidRDefault="000647C4" w:rsidP="000647C4">
            <w:pPr>
              <w:framePr w:w="15322" w:h="10193" w:hRule="exact" w:wrap="notBeside" w:vAnchor="text" w:hAnchor="page" w:x="877" w:y="536"/>
              <w:spacing w:line="274" w:lineRule="exact"/>
              <w:jc w:val="center"/>
            </w:pPr>
            <w:r w:rsidRPr="000647C4">
              <w:rPr>
                <w:rStyle w:val="211pt"/>
                <w:rFonts w:eastAsia="Arial Unicode MS"/>
                <w:sz w:val="24"/>
                <w:szCs w:val="24"/>
              </w:rPr>
              <w:t xml:space="preserve">Определение механизмов </w:t>
            </w:r>
            <w:r w:rsidRPr="000647C4">
              <w:rPr>
                <w:rStyle w:val="211pt"/>
                <w:rFonts w:eastAsia="Arial Unicode MS"/>
                <w:sz w:val="24"/>
                <w:szCs w:val="24"/>
              </w:rPr>
              <w:br/>
              <w:t>и инструментов реализации Программы</w:t>
            </w:r>
          </w:p>
        </w:tc>
      </w:tr>
      <w:tr w:rsidR="000647C4" w:rsidTr="000647C4">
        <w:trPr>
          <w:trHeight w:hRule="exact" w:val="140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7C4" w:rsidRPr="000647C4" w:rsidRDefault="000647C4" w:rsidP="000647C4">
            <w:pPr>
              <w:framePr w:w="15322" w:h="10193" w:hRule="exact" w:wrap="notBeside" w:vAnchor="text" w:hAnchor="page" w:x="877" w:y="536"/>
              <w:spacing w:line="220" w:lineRule="exact"/>
              <w:ind w:left="280"/>
              <w:jc w:val="center"/>
              <w:rPr>
                <w:rFonts w:ascii="Times New Roman" w:hAnsi="Times New Roman" w:cs="Times New Roman"/>
              </w:rPr>
            </w:pPr>
            <w:r w:rsidRPr="000647C4">
              <w:rPr>
                <w:rStyle w:val="211pt"/>
                <w:rFonts w:eastAsia="Arial Unicode MS"/>
                <w:sz w:val="24"/>
                <w:szCs w:val="24"/>
              </w:rPr>
              <w:t>2.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7C4" w:rsidRPr="000647C4" w:rsidRDefault="000647C4" w:rsidP="000647C4">
            <w:pPr>
              <w:framePr w:w="15322" w:h="10193" w:hRule="exact" w:wrap="notBeside" w:vAnchor="text" w:hAnchor="page" w:x="877" w:y="536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0647C4">
              <w:rPr>
                <w:rStyle w:val="2115pt"/>
                <w:rFonts w:eastAsia="Arial Unicode MS"/>
                <w:i w:val="0"/>
                <w:sz w:val="24"/>
                <w:szCs w:val="24"/>
              </w:rPr>
              <w:t>Заседание рабочей группы</w:t>
            </w:r>
            <w:r w:rsidRPr="000647C4">
              <w:rPr>
                <w:rStyle w:val="211pt"/>
                <w:rFonts w:eastAsia="Arial Unicode MS"/>
                <w:sz w:val="24"/>
                <w:szCs w:val="24"/>
              </w:rPr>
              <w:t>: Обсуждение и утверждение целевой модели системы методического сопровождения повышения качества образования в ШНОР; определение тематики обучающих семинаров (вебинаров) для управленческих команд, для педагогических команд (адресная помощь), для педагогов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7C4" w:rsidRPr="000647C4" w:rsidRDefault="00420C12" w:rsidP="000647C4">
            <w:pPr>
              <w:framePr w:w="15322" w:h="10193" w:hRule="exact" w:wrap="notBeside" w:vAnchor="text" w:hAnchor="page" w:x="877" w:y="536"/>
              <w:spacing w:line="22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sz w:val="24"/>
                <w:szCs w:val="24"/>
              </w:rPr>
              <w:t>Март 2023</w:t>
            </w:r>
            <w:r w:rsidR="000647C4" w:rsidRPr="000647C4">
              <w:rPr>
                <w:rStyle w:val="211pt"/>
                <w:rFonts w:eastAsia="Arial Unicode MS"/>
                <w:sz w:val="24"/>
                <w:szCs w:val="24"/>
              </w:rPr>
              <w:t xml:space="preserve"> года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7C4" w:rsidRPr="000647C4" w:rsidRDefault="00420C12" w:rsidP="000647C4">
            <w:pPr>
              <w:framePr w:w="15322" w:h="10193" w:hRule="exact" w:wrap="notBeside" w:vAnchor="text" w:hAnchor="page" w:x="877" w:y="536"/>
              <w:spacing w:line="274" w:lineRule="exact"/>
              <w:jc w:val="center"/>
              <w:rPr>
                <w:rStyle w:val="211pt"/>
                <w:rFonts w:eastAsia="Arial Unicode MS"/>
                <w:sz w:val="24"/>
                <w:szCs w:val="24"/>
              </w:rPr>
            </w:pPr>
            <w:proofErr w:type="spellStart"/>
            <w:r>
              <w:rPr>
                <w:rStyle w:val="211pt"/>
                <w:rFonts w:eastAsia="Arial Unicode MS"/>
                <w:sz w:val="24"/>
                <w:szCs w:val="24"/>
              </w:rPr>
              <w:t>Спицина</w:t>
            </w:r>
            <w:proofErr w:type="spellEnd"/>
            <w:r w:rsidRPr="000647C4">
              <w:rPr>
                <w:rStyle w:val="211pt"/>
                <w:rFonts w:eastAsia="Arial Unicode MS"/>
                <w:sz w:val="24"/>
                <w:szCs w:val="24"/>
              </w:rPr>
              <w:t xml:space="preserve"> </w:t>
            </w:r>
            <w:r w:rsidR="000647C4" w:rsidRPr="000647C4">
              <w:rPr>
                <w:rStyle w:val="211pt"/>
                <w:rFonts w:eastAsia="Arial Unicode MS"/>
                <w:sz w:val="24"/>
                <w:szCs w:val="24"/>
              </w:rPr>
              <w:t xml:space="preserve"> А.В.</w:t>
            </w:r>
          </w:p>
          <w:p w:rsidR="000647C4" w:rsidRPr="000647C4" w:rsidRDefault="000647C4" w:rsidP="000647C4">
            <w:pPr>
              <w:framePr w:w="15322" w:h="10193" w:hRule="exact" w:wrap="notBeside" w:vAnchor="text" w:hAnchor="page" w:x="877" w:y="536"/>
              <w:spacing w:line="274" w:lineRule="exact"/>
              <w:jc w:val="center"/>
              <w:rPr>
                <w:rStyle w:val="211pt"/>
                <w:rFonts w:eastAsia="Arial Unicode MS"/>
                <w:sz w:val="24"/>
                <w:szCs w:val="24"/>
              </w:rPr>
            </w:pPr>
            <w:r w:rsidRPr="000647C4">
              <w:rPr>
                <w:rStyle w:val="211pt"/>
                <w:rFonts w:eastAsia="Arial Unicode MS"/>
                <w:sz w:val="24"/>
                <w:szCs w:val="24"/>
              </w:rPr>
              <w:t>Руководители ОУ СГО</w:t>
            </w:r>
          </w:p>
          <w:p w:rsidR="000647C4" w:rsidRPr="000647C4" w:rsidRDefault="000647C4" w:rsidP="000647C4">
            <w:pPr>
              <w:framePr w:w="15322" w:h="10193" w:hRule="exact" w:wrap="notBeside" w:vAnchor="text" w:hAnchor="page" w:x="877" w:y="536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0647C4">
              <w:rPr>
                <w:rStyle w:val="211pt"/>
                <w:rFonts w:eastAsia="Arial Unicode MS"/>
                <w:sz w:val="24"/>
                <w:szCs w:val="24"/>
              </w:rPr>
              <w:t>Руководители МО СГО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7C4" w:rsidRPr="000647C4" w:rsidRDefault="000647C4" w:rsidP="000647C4">
            <w:pPr>
              <w:framePr w:w="15322" w:h="10193" w:hRule="exact" w:wrap="notBeside" w:vAnchor="text" w:hAnchor="page" w:x="877" w:y="536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0647C4">
              <w:rPr>
                <w:rStyle w:val="211pt"/>
                <w:rFonts w:eastAsia="Arial Unicode MS"/>
                <w:sz w:val="24"/>
                <w:szCs w:val="24"/>
              </w:rPr>
              <w:t>Протокол №1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47C4" w:rsidRPr="000647C4" w:rsidRDefault="000647C4" w:rsidP="000647C4">
            <w:pPr>
              <w:framePr w:w="15322" w:h="10193" w:hRule="exact" w:wrap="notBeside" w:vAnchor="text" w:hAnchor="page" w:x="877" w:y="536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0647C4">
              <w:rPr>
                <w:rStyle w:val="211pt"/>
                <w:rFonts w:eastAsia="Arial Unicode MS"/>
                <w:sz w:val="24"/>
                <w:szCs w:val="24"/>
              </w:rPr>
              <w:t>Наличие целевой модели системы методического сопровождения повышения качества образования в ШНОР</w:t>
            </w:r>
          </w:p>
        </w:tc>
      </w:tr>
      <w:tr w:rsidR="000647C4" w:rsidTr="009709A9">
        <w:trPr>
          <w:trHeight w:hRule="exact" w:val="111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7C4" w:rsidRPr="000647C4" w:rsidRDefault="000647C4" w:rsidP="000647C4">
            <w:pPr>
              <w:framePr w:w="15322" w:h="10193" w:hRule="exact" w:wrap="notBeside" w:vAnchor="text" w:hAnchor="page" w:x="877" w:y="536"/>
              <w:spacing w:line="220" w:lineRule="exact"/>
              <w:ind w:left="280"/>
              <w:jc w:val="center"/>
              <w:rPr>
                <w:rFonts w:ascii="Times New Roman" w:hAnsi="Times New Roman" w:cs="Times New Roman"/>
              </w:rPr>
            </w:pPr>
            <w:r w:rsidRPr="000647C4">
              <w:rPr>
                <w:rStyle w:val="211pt"/>
                <w:rFonts w:eastAsia="Arial Unicode MS"/>
                <w:sz w:val="24"/>
                <w:szCs w:val="24"/>
              </w:rPr>
              <w:t>3.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7C4" w:rsidRPr="000647C4" w:rsidRDefault="000647C4" w:rsidP="000647C4">
            <w:pPr>
              <w:framePr w:w="15322" w:h="10193" w:hRule="exact" w:wrap="notBeside" w:vAnchor="text" w:hAnchor="page" w:x="877" w:y="536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0647C4">
              <w:rPr>
                <w:rStyle w:val="211pt"/>
                <w:rFonts w:eastAsia="Arial Unicode MS"/>
                <w:sz w:val="24"/>
                <w:szCs w:val="24"/>
              </w:rPr>
              <w:t>Организация и проведение тематических обучающих семинаров (вебинаров) для управленческих команд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7C4" w:rsidRPr="000647C4" w:rsidRDefault="000647C4" w:rsidP="000647C4">
            <w:pPr>
              <w:framePr w:w="15322" w:h="10193" w:hRule="exact" w:wrap="notBeside" w:vAnchor="text" w:hAnchor="page" w:x="877" w:y="536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0647C4">
              <w:rPr>
                <w:rStyle w:val="211pt"/>
                <w:rFonts w:eastAsia="Arial Unicode MS"/>
                <w:sz w:val="24"/>
                <w:szCs w:val="24"/>
              </w:rPr>
              <w:t>1 раз в месяц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7C4" w:rsidRDefault="000647C4" w:rsidP="000647C4">
            <w:pPr>
              <w:framePr w:w="15322" w:h="10193" w:hRule="exact" w:wrap="notBeside" w:vAnchor="text" w:hAnchor="page" w:x="877" w:y="536"/>
              <w:spacing w:line="220" w:lineRule="exact"/>
              <w:ind w:left="280"/>
              <w:jc w:val="center"/>
              <w:rPr>
                <w:rStyle w:val="211pt"/>
                <w:rFonts w:eastAsia="Arial Unicode MS"/>
              </w:rPr>
            </w:pPr>
            <w:r>
              <w:rPr>
                <w:rStyle w:val="211pt"/>
                <w:rFonts w:eastAsia="Arial Unicode MS"/>
              </w:rPr>
              <w:t>ООА СГО «Управление образования»</w:t>
            </w:r>
          </w:p>
          <w:p w:rsidR="000647C4" w:rsidRPr="000647C4" w:rsidRDefault="000647C4" w:rsidP="000647C4">
            <w:pPr>
              <w:framePr w:w="15322" w:h="10193" w:hRule="exact" w:wrap="notBeside" w:vAnchor="text" w:hAnchor="page" w:x="877" w:y="536"/>
              <w:spacing w:line="220" w:lineRule="exact"/>
              <w:ind w:left="28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sz w:val="24"/>
                <w:szCs w:val="24"/>
              </w:rPr>
              <w:t>МКУ «ИМЦ СГО»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7C4" w:rsidRPr="000647C4" w:rsidRDefault="000647C4" w:rsidP="000647C4">
            <w:pPr>
              <w:framePr w:w="15322" w:h="10193" w:hRule="exact" w:wrap="notBeside" w:vAnchor="text" w:hAnchor="page" w:x="877" w:y="536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0647C4">
              <w:rPr>
                <w:rStyle w:val="211pt"/>
                <w:rFonts w:eastAsia="Arial Unicode MS"/>
                <w:sz w:val="24"/>
                <w:szCs w:val="24"/>
              </w:rPr>
              <w:t xml:space="preserve">Регистрационные списки, </w:t>
            </w:r>
            <w:proofErr w:type="spellStart"/>
            <w:r w:rsidRPr="000647C4">
              <w:rPr>
                <w:rStyle w:val="211pt"/>
                <w:rFonts w:eastAsia="Arial Unicode MS"/>
                <w:sz w:val="24"/>
                <w:szCs w:val="24"/>
              </w:rPr>
              <w:t>скриншоты</w:t>
            </w:r>
            <w:proofErr w:type="spellEnd"/>
            <w:r w:rsidRPr="000647C4">
              <w:rPr>
                <w:rStyle w:val="211pt"/>
                <w:rFonts w:eastAsia="Arial Unicode MS"/>
                <w:sz w:val="24"/>
                <w:szCs w:val="24"/>
              </w:rPr>
              <w:t>, методические материалы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47C4" w:rsidRPr="000647C4" w:rsidRDefault="000647C4" w:rsidP="000647C4">
            <w:pPr>
              <w:framePr w:w="15322" w:h="10193" w:hRule="exact" w:wrap="notBeside" w:vAnchor="text" w:hAnchor="page" w:x="877" w:y="536"/>
              <w:spacing w:line="278" w:lineRule="exact"/>
              <w:jc w:val="center"/>
              <w:rPr>
                <w:rFonts w:ascii="Times New Roman" w:hAnsi="Times New Roman" w:cs="Times New Roman"/>
              </w:rPr>
            </w:pPr>
            <w:r w:rsidRPr="000647C4">
              <w:rPr>
                <w:rStyle w:val="211pt"/>
                <w:rFonts w:eastAsia="Arial Unicode MS"/>
                <w:sz w:val="24"/>
                <w:szCs w:val="24"/>
              </w:rPr>
              <w:t>Доля педагогических работников, повысивших свою квалификацию</w:t>
            </w:r>
          </w:p>
        </w:tc>
      </w:tr>
      <w:tr w:rsidR="000647C4" w:rsidTr="000647C4">
        <w:trPr>
          <w:trHeight w:hRule="exact" w:val="101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7C4" w:rsidRDefault="000647C4" w:rsidP="000647C4">
            <w:pPr>
              <w:framePr w:w="15322" w:h="10193" w:hRule="exact" w:wrap="notBeside" w:vAnchor="text" w:hAnchor="page" w:x="877" w:y="536"/>
              <w:spacing w:line="220" w:lineRule="exact"/>
              <w:ind w:left="280"/>
            </w:pPr>
            <w:r>
              <w:rPr>
                <w:rStyle w:val="211pt"/>
                <w:rFonts w:eastAsia="Arial Unicode MS"/>
              </w:rPr>
              <w:t>4.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7C4" w:rsidRDefault="000647C4" w:rsidP="000647C4">
            <w:pPr>
              <w:framePr w:w="15322" w:h="10193" w:hRule="exact" w:wrap="notBeside" w:vAnchor="text" w:hAnchor="page" w:x="877" w:y="536"/>
              <w:spacing w:line="274" w:lineRule="exact"/>
            </w:pPr>
            <w:r>
              <w:rPr>
                <w:rStyle w:val="211pt"/>
                <w:rFonts w:eastAsia="Arial Unicode MS"/>
              </w:rPr>
              <w:t>Организация и проведение обучающих семинаров адресной методической помощи педагогическим командам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7C4" w:rsidRDefault="000647C4" w:rsidP="000647C4">
            <w:pPr>
              <w:framePr w:w="15322" w:h="10193" w:hRule="exact" w:wrap="notBeside" w:vAnchor="text" w:hAnchor="page" w:x="877" w:y="536"/>
              <w:spacing w:line="278" w:lineRule="exact"/>
              <w:jc w:val="center"/>
            </w:pPr>
            <w:r>
              <w:rPr>
                <w:rStyle w:val="211pt"/>
                <w:rFonts w:eastAsia="Arial Unicode MS"/>
              </w:rPr>
              <w:t>По запросам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7C4" w:rsidRDefault="00420C12" w:rsidP="000647C4">
            <w:pPr>
              <w:framePr w:w="15322" w:h="10193" w:hRule="exact" w:wrap="notBeside" w:vAnchor="text" w:hAnchor="page" w:x="877" w:y="536"/>
              <w:spacing w:line="220" w:lineRule="exact"/>
              <w:ind w:left="280"/>
              <w:rPr>
                <w:rStyle w:val="211pt"/>
                <w:rFonts w:eastAsia="Arial Unicode MS"/>
                <w:sz w:val="24"/>
                <w:szCs w:val="24"/>
              </w:rPr>
            </w:pPr>
            <w:proofErr w:type="spellStart"/>
            <w:r>
              <w:rPr>
                <w:rStyle w:val="211pt"/>
                <w:rFonts w:eastAsia="Arial Unicode MS"/>
                <w:sz w:val="24"/>
                <w:szCs w:val="24"/>
              </w:rPr>
              <w:t>Спицина</w:t>
            </w:r>
            <w:proofErr w:type="spellEnd"/>
            <w:r w:rsidRPr="000647C4">
              <w:rPr>
                <w:rStyle w:val="211pt"/>
                <w:rFonts w:eastAsia="Arial Unicode MS"/>
                <w:sz w:val="24"/>
                <w:szCs w:val="24"/>
              </w:rPr>
              <w:t xml:space="preserve"> </w:t>
            </w:r>
            <w:r w:rsidR="000647C4" w:rsidRPr="000647C4">
              <w:rPr>
                <w:rStyle w:val="211pt"/>
                <w:rFonts w:eastAsia="Arial Unicode MS"/>
                <w:sz w:val="24"/>
                <w:szCs w:val="24"/>
              </w:rPr>
              <w:t xml:space="preserve"> А.В.</w:t>
            </w:r>
          </w:p>
          <w:p w:rsidR="000647C4" w:rsidRDefault="000647C4" w:rsidP="000647C4">
            <w:pPr>
              <w:framePr w:w="15322" w:h="10193" w:hRule="exact" w:wrap="notBeside" w:vAnchor="text" w:hAnchor="page" w:x="877" w:y="536"/>
              <w:spacing w:line="220" w:lineRule="exact"/>
              <w:ind w:left="280"/>
            </w:pPr>
            <w:r>
              <w:rPr>
                <w:rStyle w:val="211pt"/>
                <w:rFonts w:eastAsia="Arial Unicode MS"/>
                <w:sz w:val="24"/>
                <w:szCs w:val="24"/>
              </w:rPr>
              <w:t>МКУ «ИМЦ СГО»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7C4" w:rsidRDefault="000647C4" w:rsidP="000647C4">
            <w:pPr>
              <w:framePr w:w="15322" w:h="10193" w:hRule="exact" w:wrap="notBeside" w:vAnchor="text" w:hAnchor="page" w:x="877" w:y="536"/>
              <w:spacing w:line="274" w:lineRule="exact"/>
              <w:jc w:val="center"/>
            </w:pPr>
            <w:r>
              <w:rPr>
                <w:rStyle w:val="211pt"/>
                <w:rFonts w:eastAsia="Arial Unicode MS"/>
              </w:rPr>
              <w:t>Список регистрации,  презентации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7C4" w:rsidRDefault="000647C4" w:rsidP="000647C4">
            <w:pPr>
              <w:framePr w:w="15322" w:h="10193" w:hRule="exact" w:wrap="notBeside" w:vAnchor="text" w:hAnchor="page" w:x="877" w:y="536"/>
              <w:spacing w:line="274" w:lineRule="exact"/>
            </w:pPr>
            <w:r>
              <w:rPr>
                <w:rStyle w:val="211pt"/>
                <w:rFonts w:eastAsia="Arial Unicode MS"/>
              </w:rPr>
              <w:t>Доля педагогов, получивших адресную методическую помощь</w:t>
            </w:r>
          </w:p>
        </w:tc>
      </w:tr>
      <w:tr w:rsidR="000647C4" w:rsidTr="000647C4">
        <w:tblPrEx>
          <w:jc w:val="left"/>
        </w:tblPrEx>
        <w:trPr>
          <w:trHeight w:hRule="exact" w:val="85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7C4" w:rsidRPr="000647C4" w:rsidRDefault="000647C4" w:rsidP="000647C4">
            <w:pPr>
              <w:framePr w:w="15322" w:h="10193" w:hRule="exact" w:wrap="notBeside" w:vAnchor="text" w:hAnchor="page" w:x="877" w:y="536"/>
              <w:spacing w:line="220" w:lineRule="exact"/>
              <w:ind w:left="2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7C4" w:rsidRPr="000647C4" w:rsidRDefault="000647C4" w:rsidP="000647C4">
            <w:pPr>
              <w:framePr w:w="15322" w:h="10193" w:hRule="exact" w:wrap="notBeside" w:vAnchor="text" w:hAnchor="page" w:x="877" w:y="536"/>
              <w:spacing w:line="278" w:lineRule="exact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</w:rPr>
              <w:t>Самооценка профессиональных затруднений педагогов (проводится в начале КПК по целевым программам)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7C4" w:rsidRPr="000647C4" w:rsidRDefault="000647C4" w:rsidP="000647C4">
            <w:pPr>
              <w:framePr w:w="15322" w:h="10193" w:hRule="exact" w:wrap="notBeside" w:vAnchor="text" w:hAnchor="page" w:x="877" w:y="536"/>
              <w:spacing w:line="278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</w:rPr>
              <w:t>В течение года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7C4" w:rsidRPr="000647C4" w:rsidRDefault="000647C4" w:rsidP="000647C4">
            <w:pPr>
              <w:framePr w:w="15322" w:h="10193" w:hRule="exact" w:wrap="notBeside" w:vAnchor="text" w:hAnchor="page" w:x="877" w:y="536"/>
              <w:spacing w:after="60" w:line="220" w:lineRule="exact"/>
              <w:ind w:left="280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</w:rPr>
              <w:t>руководители программ ПК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47C4" w:rsidRPr="000647C4" w:rsidRDefault="000647C4" w:rsidP="000647C4">
            <w:pPr>
              <w:framePr w:w="15322" w:h="10193" w:hRule="exact" w:wrap="notBeside" w:vAnchor="text" w:hAnchor="page" w:x="877" w:y="536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</w:rPr>
              <w:t>Аналитическая</w:t>
            </w:r>
          </w:p>
          <w:p w:rsidR="000647C4" w:rsidRPr="000647C4" w:rsidRDefault="000647C4" w:rsidP="000647C4">
            <w:pPr>
              <w:framePr w:w="15322" w:h="10193" w:hRule="exact" w:wrap="notBeside" w:vAnchor="text" w:hAnchor="page" w:x="877" w:y="536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</w:rPr>
              <w:t>справка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7C4" w:rsidRPr="000647C4" w:rsidRDefault="000647C4" w:rsidP="000647C4">
            <w:pPr>
              <w:framePr w:w="15322" w:h="10193" w:hRule="exact" w:wrap="notBeside" w:vAnchor="text" w:hAnchor="page" w:x="877" w:y="536"/>
              <w:spacing w:line="278" w:lineRule="exact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</w:rPr>
              <w:t xml:space="preserve">Определение </w:t>
            </w:r>
            <w:proofErr w:type="spellStart"/>
            <w:r>
              <w:rPr>
                <w:rStyle w:val="211pt"/>
                <w:rFonts w:eastAsia="Arial Unicode MS"/>
              </w:rPr>
              <w:t>адресности</w:t>
            </w:r>
            <w:proofErr w:type="spellEnd"/>
            <w:r>
              <w:rPr>
                <w:rStyle w:val="211pt"/>
                <w:rFonts w:eastAsia="Arial Unicode MS"/>
              </w:rPr>
              <w:t xml:space="preserve"> методических рекомендаций и методической помощи педагогам</w:t>
            </w:r>
          </w:p>
        </w:tc>
      </w:tr>
      <w:tr w:rsidR="000647C4" w:rsidTr="000647C4">
        <w:tblPrEx>
          <w:jc w:val="left"/>
        </w:tblPrEx>
        <w:trPr>
          <w:trHeight w:hRule="exact" w:val="98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7C4" w:rsidRPr="000647C4" w:rsidRDefault="00C01A19" w:rsidP="000647C4">
            <w:pPr>
              <w:framePr w:w="15322" w:h="10193" w:hRule="exact" w:wrap="notBeside" w:vAnchor="text" w:hAnchor="page" w:x="877" w:y="536"/>
              <w:spacing w:line="220" w:lineRule="exact"/>
              <w:ind w:left="280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</w:rPr>
              <w:t>6</w:t>
            </w:r>
            <w:r w:rsidR="000647C4">
              <w:rPr>
                <w:rStyle w:val="211pt"/>
                <w:rFonts w:eastAsia="Arial Unicode MS"/>
              </w:rPr>
              <w:t>.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7C4" w:rsidRPr="000647C4" w:rsidRDefault="000647C4" w:rsidP="000647C4">
            <w:pPr>
              <w:framePr w:w="15322" w:h="10193" w:hRule="exact" w:wrap="notBeside" w:vAnchor="text" w:hAnchor="page" w:x="877" w:y="536"/>
              <w:spacing w:line="278" w:lineRule="exact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</w:rPr>
              <w:t>Групповые и индивидуальные консультации для педагогических работников по актуальным проблемам педагогической практики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7C4" w:rsidRPr="000647C4" w:rsidRDefault="000647C4" w:rsidP="000647C4">
            <w:pPr>
              <w:framePr w:w="15322" w:h="10193" w:hRule="exact" w:wrap="notBeside" w:vAnchor="text" w:hAnchor="page" w:x="877" w:y="536"/>
              <w:spacing w:line="278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</w:rPr>
              <w:t>В течение года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7C4" w:rsidRDefault="000647C4" w:rsidP="000647C4">
            <w:pPr>
              <w:framePr w:w="15322" w:h="10193" w:hRule="exact" w:wrap="notBeside" w:vAnchor="text" w:hAnchor="page" w:x="877" w:y="536"/>
              <w:spacing w:after="60" w:line="220" w:lineRule="exact"/>
              <w:ind w:left="280"/>
              <w:rPr>
                <w:rStyle w:val="211pt"/>
                <w:rFonts w:eastAsia="Arial Unicode MS"/>
                <w:sz w:val="24"/>
                <w:szCs w:val="24"/>
              </w:rPr>
            </w:pPr>
            <w:r w:rsidRPr="000647C4">
              <w:rPr>
                <w:rStyle w:val="211pt"/>
                <w:rFonts w:eastAsia="Arial Unicode MS"/>
                <w:sz w:val="24"/>
                <w:szCs w:val="24"/>
              </w:rPr>
              <w:t xml:space="preserve"> </w:t>
            </w:r>
            <w:r w:rsidR="00420C12">
              <w:rPr>
                <w:rStyle w:val="211pt"/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="00420C12">
              <w:rPr>
                <w:rStyle w:val="211pt"/>
                <w:rFonts w:eastAsia="Arial Unicode MS"/>
                <w:sz w:val="24"/>
                <w:szCs w:val="24"/>
              </w:rPr>
              <w:t>Спицина</w:t>
            </w:r>
            <w:proofErr w:type="spellEnd"/>
            <w:r w:rsidR="00420C12" w:rsidRPr="000647C4">
              <w:rPr>
                <w:rStyle w:val="211pt"/>
                <w:rFonts w:eastAsia="Arial Unicode MS"/>
                <w:sz w:val="24"/>
                <w:szCs w:val="24"/>
              </w:rPr>
              <w:t xml:space="preserve"> </w:t>
            </w:r>
            <w:r w:rsidRPr="000647C4">
              <w:rPr>
                <w:rStyle w:val="211pt"/>
                <w:rFonts w:eastAsia="Arial Unicode MS"/>
                <w:sz w:val="24"/>
                <w:szCs w:val="24"/>
              </w:rPr>
              <w:t xml:space="preserve"> А.В.</w:t>
            </w:r>
          </w:p>
          <w:p w:rsidR="000647C4" w:rsidRPr="000647C4" w:rsidRDefault="000647C4" w:rsidP="000647C4">
            <w:pPr>
              <w:framePr w:w="15322" w:h="10193" w:hRule="exact" w:wrap="notBeside" w:vAnchor="text" w:hAnchor="page" w:x="877" w:y="536"/>
              <w:spacing w:after="60" w:line="220" w:lineRule="exact"/>
              <w:ind w:left="280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sz w:val="24"/>
                <w:szCs w:val="24"/>
              </w:rPr>
              <w:t>МКУ «ИМЦ СГО»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47C4" w:rsidRPr="000647C4" w:rsidRDefault="000647C4" w:rsidP="000647C4">
            <w:pPr>
              <w:framePr w:w="15322" w:h="10193" w:hRule="exact" w:wrap="notBeside" w:vAnchor="text" w:hAnchor="page" w:x="877" w:y="536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</w:rPr>
              <w:t>Журнал консультаций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7C4" w:rsidRPr="000647C4" w:rsidRDefault="000647C4" w:rsidP="000647C4">
            <w:pPr>
              <w:framePr w:w="15322" w:h="10193" w:hRule="exact" w:wrap="notBeside" w:vAnchor="text" w:hAnchor="page" w:x="877" w:y="536"/>
              <w:spacing w:line="278" w:lineRule="exact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</w:rPr>
              <w:t>Доля педагогов, получивших методическую помощь</w:t>
            </w:r>
          </w:p>
        </w:tc>
      </w:tr>
      <w:tr w:rsidR="000647C4" w:rsidTr="000647C4">
        <w:tblPrEx>
          <w:jc w:val="left"/>
        </w:tblPrEx>
        <w:trPr>
          <w:trHeight w:hRule="exact" w:val="98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7C4" w:rsidRPr="000647C4" w:rsidRDefault="00C01A19" w:rsidP="000647C4">
            <w:pPr>
              <w:framePr w:w="15322" w:h="10193" w:hRule="exact" w:wrap="notBeside" w:vAnchor="text" w:hAnchor="page" w:x="877" w:y="536"/>
              <w:spacing w:line="220" w:lineRule="exact"/>
              <w:ind w:left="280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</w:rPr>
              <w:t>7</w:t>
            </w:r>
            <w:r w:rsidR="000647C4">
              <w:rPr>
                <w:rStyle w:val="211pt"/>
                <w:rFonts w:eastAsia="Arial Unicode MS"/>
              </w:rPr>
              <w:t>.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7C4" w:rsidRPr="000647C4" w:rsidRDefault="000647C4" w:rsidP="000647C4">
            <w:pPr>
              <w:framePr w:w="15322" w:h="10193" w:hRule="exact" w:wrap="notBeside" w:vAnchor="text" w:hAnchor="page" w:x="877" w:y="536"/>
              <w:spacing w:line="278" w:lineRule="exact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</w:rPr>
              <w:t>Проведение мониторинга эффективности реализуемых методических систем обучения в школах ШНОР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7C4" w:rsidRPr="000647C4" w:rsidRDefault="00420C12" w:rsidP="000647C4">
            <w:pPr>
              <w:framePr w:w="15322" w:h="10193" w:hRule="exact" w:wrap="notBeside" w:vAnchor="text" w:hAnchor="page" w:x="877" w:y="536"/>
              <w:spacing w:line="278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Май 2023</w:t>
            </w:r>
            <w:r w:rsidR="000647C4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7C4" w:rsidRDefault="00420C12" w:rsidP="000647C4">
            <w:pPr>
              <w:framePr w:w="15322" w:h="10193" w:hRule="exact" w:wrap="notBeside" w:vAnchor="text" w:hAnchor="page" w:x="877" w:y="536"/>
              <w:spacing w:after="60" w:line="220" w:lineRule="exact"/>
              <w:ind w:left="280"/>
              <w:rPr>
                <w:rStyle w:val="211pt"/>
                <w:rFonts w:eastAsia="Arial Unicode MS"/>
                <w:sz w:val="24"/>
                <w:szCs w:val="24"/>
              </w:rPr>
            </w:pPr>
            <w:proofErr w:type="spellStart"/>
            <w:r>
              <w:rPr>
                <w:rStyle w:val="211pt"/>
                <w:rFonts w:eastAsia="Arial Unicode MS"/>
                <w:sz w:val="24"/>
                <w:szCs w:val="24"/>
              </w:rPr>
              <w:t>Спицина</w:t>
            </w:r>
            <w:proofErr w:type="spellEnd"/>
            <w:r w:rsidRPr="000647C4">
              <w:rPr>
                <w:rStyle w:val="211pt"/>
                <w:rFonts w:eastAsia="Arial Unicode MS"/>
                <w:sz w:val="24"/>
                <w:szCs w:val="24"/>
              </w:rPr>
              <w:t xml:space="preserve"> </w:t>
            </w:r>
            <w:r w:rsidR="000647C4" w:rsidRPr="000647C4">
              <w:rPr>
                <w:rStyle w:val="211pt"/>
                <w:rFonts w:eastAsia="Arial Unicode MS"/>
                <w:sz w:val="24"/>
                <w:szCs w:val="24"/>
              </w:rPr>
              <w:t>А.В.</w:t>
            </w:r>
          </w:p>
          <w:p w:rsidR="000647C4" w:rsidRPr="000647C4" w:rsidRDefault="000647C4" w:rsidP="000647C4">
            <w:pPr>
              <w:framePr w:w="15322" w:h="10193" w:hRule="exact" w:wrap="notBeside" w:vAnchor="text" w:hAnchor="page" w:x="877" w:y="536"/>
              <w:spacing w:after="60" w:line="220" w:lineRule="exact"/>
              <w:ind w:left="280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sz w:val="24"/>
                <w:szCs w:val="24"/>
              </w:rPr>
              <w:t>МКУ «ИМЦ СГО»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47C4" w:rsidRPr="000647C4" w:rsidRDefault="000647C4" w:rsidP="000647C4">
            <w:pPr>
              <w:framePr w:w="15322" w:h="10193" w:hRule="exact" w:wrap="notBeside" w:vAnchor="text" w:hAnchor="page" w:x="877" w:y="536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</w:rPr>
              <w:t>Аналитическая</w:t>
            </w:r>
          </w:p>
          <w:p w:rsidR="000647C4" w:rsidRPr="000647C4" w:rsidRDefault="000647C4" w:rsidP="000647C4">
            <w:pPr>
              <w:framePr w:w="15322" w:h="10193" w:hRule="exact" w:wrap="notBeside" w:vAnchor="text" w:hAnchor="page" w:x="877" w:y="536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</w:rPr>
              <w:t>справка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7C4" w:rsidRPr="000647C4" w:rsidRDefault="000647C4" w:rsidP="000647C4">
            <w:pPr>
              <w:framePr w:w="15322" w:h="10193" w:hRule="exact" w:wrap="notBeside" w:vAnchor="text" w:hAnchor="page" w:x="877" w:y="536"/>
              <w:spacing w:line="278" w:lineRule="exact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</w:rPr>
              <w:t>Зафиксировано повышение качества преподавания педагогов ШНОР</w:t>
            </w:r>
          </w:p>
        </w:tc>
      </w:tr>
      <w:tr w:rsidR="000647C4" w:rsidTr="00D562CF">
        <w:tblPrEx>
          <w:jc w:val="left"/>
        </w:tblPrEx>
        <w:trPr>
          <w:trHeight w:hRule="exact" w:val="85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7C4" w:rsidRPr="000647C4" w:rsidRDefault="00C01A19" w:rsidP="000647C4">
            <w:pPr>
              <w:framePr w:w="15322" w:h="10193" w:hRule="exact" w:wrap="notBeside" w:vAnchor="text" w:hAnchor="page" w:x="877" w:y="536"/>
              <w:spacing w:line="220" w:lineRule="exact"/>
              <w:ind w:left="280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</w:rPr>
              <w:t>8</w:t>
            </w:r>
            <w:r w:rsidR="000647C4">
              <w:rPr>
                <w:rStyle w:val="211pt"/>
                <w:rFonts w:eastAsia="Arial Unicode MS"/>
              </w:rPr>
              <w:t>.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7C4" w:rsidRPr="000647C4" w:rsidRDefault="000647C4" w:rsidP="000647C4">
            <w:pPr>
              <w:framePr w:w="15322" w:h="10193" w:hRule="exact" w:wrap="notBeside" w:vAnchor="text" w:hAnchor="page" w:x="877" w:y="536"/>
              <w:spacing w:line="278" w:lineRule="exact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</w:rPr>
              <w:t>Заседание рабочей группы: обсуждение методических рекомендаций для педагогов по преодолению факторов, обусловливающих НОР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7C4" w:rsidRPr="000647C4" w:rsidRDefault="00420C12" w:rsidP="000647C4">
            <w:pPr>
              <w:framePr w:w="15322" w:h="10193" w:hRule="exact" w:wrap="notBeside" w:vAnchor="text" w:hAnchor="page" w:x="877" w:y="536"/>
              <w:spacing w:line="278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Май 2023</w:t>
            </w:r>
            <w:r w:rsidR="000647C4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7C4" w:rsidRPr="000647C4" w:rsidRDefault="000647C4" w:rsidP="000647C4">
            <w:pPr>
              <w:framePr w:w="15322" w:h="10193" w:hRule="exact" w:wrap="notBeside" w:vAnchor="text" w:hAnchor="page" w:x="877" w:y="536"/>
              <w:spacing w:after="60" w:line="220" w:lineRule="exact"/>
              <w:ind w:left="280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</w:rPr>
              <w:t>ООА СГО «Управление образования», Руководители ОУ СГО, Руководители МО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47C4" w:rsidRPr="000647C4" w:rsidRDefault="000647C4" w:rsidP="000647C4">
            <w:pPr>
              <w:framePr w:w="15322" w:h="10193" w:hRule="exact" w:wrap="notBeside" w:vAnchor="text" w:hAnchor="page" w:x="877" w:y="536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</w:rPr>
              <w:t xml:space="preserve">Протокол № 2 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7C4" w:rsidRPr="000647C4" w:rsidRDefault="000647C4" w:rsidP="000647C4">
            <w:pPr>
              <w:framePr w:w="15322" w:h="10193" w:hRule="exact" w:wrap="notBeside" w:vAnchor="text" w:hAnchor="page" w:x="877" w:y="536"/>
              <w:spacing w:line="278" w:lineRule="exact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</w:rPr>
              <w:t>информационно-методическое сопровождение программы</w:t>
            </w:r>
          </w:p>
        </w:tc>
      </w:tr>
      <w:tr w:rsidR="000647C4" w:rsidTr="00D562CF">
        <w:tblPrEx>
          <w:jc w:val="left"/>
        </w:tblPrEx>
        <w:trPr>
          <w:trHeight w:hRule="exact" w:val="85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7C4" w:rsidRPr="000647C4" w:rsidRDefault="00C01A19" w:rsidP="000647C4">
            <w:pPr>
              <w:framePr w:w="15322" w:h="10193" w:hRule="exact" w:wrap="notBeside" w:vAnchor="text" w:hAnchor="page" w:x="877" w:y="536"/>
              <w:spacing w:line="220" w:lineRule="exact"/>
              <w:ind w:left="280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</w:rPr>
              <w:t>9</w:t>
            </w:r>
            <w:r w:rsidR="000647C4">
              <w:rPr>
                <w:rStyle w:val="211pt"/>
                <w:rFonts w:eastAsia="Arial Unicode MS"/>
              </w:rPr>
              <w:t>.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7C4" w:rsidRPr="000647C4" w:rsidRDefault="000647C4" w:rsidP="000647C4">
            <w:pPr>
              <w:framePr w:w="15322" w:h="10193" w:hRule="exact" w:wrap="notBeside" w:vAnchor="text" w:hAnchor="page" w:x="877" w:y="536"/>
              <w:spacing w:line="278" w:lineRule="exact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</w:rPr>
              <w:t>Заседание рабочей группы: обсуждение методического пособия для педагогов ШНОР «Методическая система обучения как фактор повышения качества образования»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7C4" w:rsidRPr="000647C4" w:rsidRDefault="00420C12" w:rsidP="000647C4">
            <w:pPr>
              <w:framePr w:w="15322" w:h="10193" w:hRule="exact" w:wrap="notBeside" w:vAnchor="text" w:hAnchor="page" w:x="877" w:y="536"/>
              <w:spacing w:line="278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Август 2023</w:t>
            </w:r>
            <w:r w:rsidR="000647C4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</w:p>
        </w:tc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7C4" w:rsidRPr="000647C4" w:rsidRDefault="000647C4" w:rsidP="000647C4">
            <w:pPr>
              <w:framePr w:w="15322" w:h="10193" w:hRule="exact" w:wrap="notBeside" w:vAnchor="text" w:hAnchor="page" w:x="877" w:y="536"/>
              <w:spacing w:after="60" w:line="220" w:lineRule="exact"/>
              <w:ind w:left="280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47C4" w:rsidRPr="000647C4" w:rsidRDefault="000647C4" w:rsidP="000647C4">
            <w:pPr>
              <w:framePr w:w="15322" w:h="10193" w:hRule="exact" w:wrap="notBeside" w:vAnchor="text" w:hAnchor="page" w:x="877" w:y="536"/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</w:rPr>
              <w:t xml:space="preserve">Протокол № 3 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7C4" w:rsidRPr="000647C4" w:rsidRDefault="000647C4" w:rsidP="000647C4">
            <w:pPr>
              <w:framePr w:w="15322" w:h="10193" w:hRule="exact" w:wrap="notBeside" w:vAnchor="text" w:hAnchor="page" w:x="877" w:y="536"/>
              <w:spacing w:line="278" w:lineRule="exact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</w:rPr>
              <w:t>Научно-методическое сопровождение программы</w:t>
            </w:r>
          </w:p>
        </w:tc>
      </w:tr>
    </w:tbl>
    <w:p w:rsidR="000647C4" w:rsidRDefault="000647C4" w:rsidP="000647C4">
      <w:pPr>
        <w:framePr w:w="15322" w:h="10193" w:hRule="exact" w:wrap="notBeside" w:vAnchor="text" w:hAnchor="page" w:x="877" w:y="536"/>
        <w:rPr>
          <w:sz w:val="2"/>
          <w:szCs w:val="2"/>
        </w:rPr>
      </w:pPr>
    </w:p>
    <w:p w:rsidR="0024396B" w:rsidRPr="000647C4" w:rsidRDefault="000647C4" w:rsidP="000647C4">
      <w:pPr>
        <w:pStyle w:val="10"/>
        <w:keepNext/>
        <w:keepLines/>
        <w:shd w:val="clear" w:color="auto" w:fill="auto"/>
        <w:tabs>
          <w:tab w:val="left" w:pos="4174"/>
        </w:tabs>
        <w:spacing w:line="260" w:lineRule="exact"/>
        <w:ind w:left="3600"/>
        <w:jc w:val="both"/>
      </w:pPr>
      <w:r>
        <w:rPr>
          <w:color w:val="000000"/>
          <w:lang w:eastAsia="ru-RU" w:bidi="ru-RU"/>
        </w:rPr>
        <w:t xml:space="preserve">4. </w:t>
      </w:r>
      <w:r w:rsidR="0024396B">
        <w:rPr>
          <w:color w:val="000000"/>
          <w:lang w:eastAsia="ru-RU" w:bidi="ru-RU"/>
        </w:rPr>
        <w:t>Дорожная карта р</w:t>
      </w:r>
      <w:r w:rsidR="00420C12">
        <w:rPr>
          <w:color w:val="000000"/>
          <w:lang w:eastAsia="ru-RU" w:bidi="ru-RU"/>
        </w:rPr>
        <w:t>еализации задач Программы в 202</w:t>
      </w:r>
      <w:r w:rsidR="00381234">
        <w:rPr>
          <w:color w:val="000000"/>
          <w:lang w:eastAsia="ru-RU" w:bidi="ru-RU"/>
        </w:rPr>
        <w:t>2</w:t>
      </w:r>
      <w:r>
        <w:rPr>
          <w:color w:val="000000"/>
          <w:lang w:eastAsia="ru-RU" w:bidi="ru-RU"/>
        </w:rPr>
        <w:t xml:space="preserve">\2023 учебном </w:t>
      </w:r>
      <w:r w:rsidR="0024396B">
        <w:rPr>
          <w:color w:val="000000"/>
          <w:lang w:eastAsia="ru-RU" w:bidi="ru-RU"/>
        </w:rPr>
        <w:t xml:space="preserve"> году</w:t>
      </w:r>
      <w:bookmarkEnd w:id="4"/>
    </w:p>
    <w:p w:rsidR="000647C4" w:rsidRDefault="000647C4" w:rsidP="000647C4">
      <w:pPr>
        <w:pStyle w:val="10"/>
        <w:keepNext/>
        <w:keepLines/>
        <w:shd w:val="clear" w:color="auto" w:fill="auto"/>
        <w:tabs>
          <w:tab w:val="left" w:pos="4174"/>
        </w:tabs>
        <w:spacing w:line="260" w:lineRule="exact"/>
        <w:ind w:left="3600"/>
        <w:jc w:val="both"/>
      </w:pPr>
    </w:p>
    <w:p w:rsidR="0024396B" w:rsidRDefault="0024396B" w:rsidP="0024396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01"/>
        <w:gridCol w:w="6302"/>
        <w:gridCol w:w="1219"/>
        <w:gridCol w:w="1882"/>
        <w:gridCol w:w="2395"/>
        <w:gridCol w:w="2822"/>
      </w:tblGrid>
      <w:tr w:rsidR="0024396B" w:rsidTr="00163AC8">
        <w:trPr>
          <w:trHeight w:hRule="exact" w:val="86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6B" w:rsidRPr="00C01A19" w:rsidRDefault="00C01A19" w:rsidP="00C01A19">
            <w:pPr>
              <w:framePr w:w="15322" w:wrap="notBeside" w:vAnchor="text" w:hAnchor="text" w:xAlign="center" w:y="1"/>
              <w:spacing w:line="220" w:lineRule="exact"/>
              <w:ind w:left="240"/>
              <w:jc w:val="center"/>
            </w:pPr>
            <w:r>
              <w:rPr>
                <w:rStyle w:val="211pt"/>
                <w:rFonts w:eastAsia="Arial Unicode MS"/>
                <w:sz w:val="24"/>
                <w:szCs w:val="24"/>
              </w:rPr>
              <w:t>10</w:t>
            </w:r>
            <w:r w:rsidR="0024396B" w:rsidRPr="00C01A19">
              <w:rPr>
                <w:rStyle w:val="211pt"/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6B" w:rsidRPr="00C01A19" w:rsidRDefault="0024396B" w:rsidP="00C01A19">
            <w:pPr>
              <w:framePr w:w="15322" w:wrap="notBeside" w:vAnchor="text" w:hAnchor="text" w:xAlign="center" w:y="1"/>
              <w:spacing w:line="278" w:lineRule="exact"/>
              <w:jc w:val="center"/>
            </w:pPr>
            <w:r w:rsidRPr="00C01A19">
              <w:rPr>
                <w:rStyle w:val="211pt"/>
                <w:rFonts w:eastAsia="Arial Unicode MS"/>
                <w:sz w:val="24"/>
                <w:szCs w:val="24"/>
              </w:rPr>
              <w:t>Организация и проведение методических дней в ШНОР (открытые уроки, мастер-классы и т.д.)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396B" w:rsidRPr="00C01A19" w:rsidRDefault="0024396B" w:rsidP="00C01A19">
            <w:pPr>
              <w:framePr w:w="15322" w:wrap="notBeside" w:vAnchor="text" w:hAnchor="text" w:xAlign="center" w:y="1"/>
              <w:spacing w:line="274" w:lineRule="exact"/>
              <w:jc w:val="center"/>
            </w:pPr>
            <w:r w:rsidRPr="00C01A19">
              <w:rPr>
                <w:rStyle w:val="211pt"/>
                <w:rFonts w:eastAsia="Arial Unicode MS"/>
                <w:sz w:val="24"/>
                <w:szCs w:val="24"/>
              </w:rPr>
              <w:t>В течение года по графику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A19" w:rsidRPr="00C01A19" w:rsidRDefault="00420C12" w:rsidP="00C01A19">
            <w:pPr>
              <w:framePr w:w="15322" w:wrap="notBeside" w:vAnchor="text" w:hAnchor="text" w:xAlign="center" w:y="1"/>
              <w:spacing w:after="60" w:line="220" w:lineRule="exact"/>
              <w:ind w:left="280"/>
              <w:jc w:val="center"/>
              <w:rPr>
                <w:rStyle w:val="211pt"/>
                <w:rFonts w:eastAsia="Arial Unicode MS"/>
                <w:sz w:val="24"/>
                <w:szCs w:val="24"/>
              </w:rPr>
            </w:pPr>
            <w:proofErr w:type="spellStart"/>
            <w:r>
              <w:rPr>
                <w:rStyle w:val="211pt"/>
                <w:rFonts w:eastAsia="Arial Unicode MS"/>
                <w:sz w:val="24"/>
                <w:szCs w:val="24"/>
              </w:rPr>
              <w:t>Спицина</w:t>
            </w:r>
            <w:proofErr w:type="spellEnd"/>
            <w:r w:rsidRPr="00C01A19">
              <w:rPr>
                <w:rStyle w:val="211pt"/>
                <w:rFonts w:eastAsia="Arial Unicode MS"/>
                <w:sz w:val="24"/>
                <w:szCs w:val="24"/>
              </w:rPr>
              <w:t xml:space="preserve"> </w:t>
            </w:r>
            <w:r w:rsidR="00C01A19" w:rsidRPr="00C01A19">
              <w:rPr>
                <w:rStyle w:val="211pt"/>
                <w:rFonts w:eastAsia="Arial Unicode MS"/>
                <w:sz w:val="24"/>
                <w:szCs w:val="24"/>
              </w:rPr>
              <w:t xml:space="preserve"> А.В.</w:t>
            </w:r>
          </w:p>
          <w:p w:rsidR="0024396B" w:rsidRPr="00C01A19" w:rsidRDefault="00C01A19" w:rsidP="00C01A19">
            <w:pPr>
              <w:framePr w:w="15322" w:wrap="notBeside" w:vAnchor="text" w:hAnchor="text" w:xAlign="center" w:y="1"/>
              <w:spacing w:line="274" w:lineRule="exact"/>
              <w:jc w:val="center"/>
            </w:pPr>
            <w:r w:rsidRPr="00C01A19">
              <w:rPr>
                <w:rStyle w:val="211pt"/>
                <w:rFonts w:eastAsia="Arial Unicode MS"/>
                <w:sz w:val="24"/>
                <w:szCs w:val="24"/>
              </w:rPr>
              <w:t>МКУ «ИМЦ СГО»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96B" w:rsidRPr="00C01A19" w:rsidRDefault="0024396B" w:rsidP="00C01A19">
            <w:pPr>
              <w:framePr w:w="15322" w:wrap="notBeside" w:vAnchor="text" w:hAnchor="text" w:xAlign="center" w:y="1"/>
              <w:spacing w:line="283" w:lineRule="exact"/>
              <w:jc w:val="center"/>
            </w:pPr>
            <w:r w:rsidRPr="00C01A19">
              <w:rPr>
                <w:rStyle w:val="211pt"/>
                <w:rFonts w:eastAsia="Arial Unicode MS"/>
                <w:sz w:val="24"/>
                <w:szCs w:val="24"/>
              </w:rPr>
              <w:t xml:space="preserve">Программы, </w:t>
            </w:r>
            <w:proofErr w:type="spellStart"/>
            <w:r w:rsidRPr="00C01A19">
              <w:rPr>
                <w:rStyle w:val="211pt"/>
                <w:rFonts w:eastAsia="Arial Unicode MS"/>
                <w:sz w:val="24"/>
                <w:szCs w:val="24"/>
              </w:rPr>
              <w:t>постр</w:t>
            </w:r>
            <w:proofErr w:type="spellEnd"/>
            <w:r w:rsidRPr="00C01A19">
              <w:rPr>
                <w:rStyle w:val="211pt"/>
                <w:rFonts w:eastAsia="Arial Unicode MS"/>
                <w:sz w:val="24"/>
                <w:szCs w:val="24"/>
              </w:rPr>
              <w:t>- релизы, фото-отчёты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396B" w:rsidRPr="00C01A19" w:rsidRDefault="0024396B" w:rsidP="00C01A19">
            <w:pPr>
              <w:framePr w:w="15322" w:wrap="notBeside" w:vAnchor="text" w:hAnchor="text" w:xAlign="center" w:y="1"/>
              <w:spacing w:line="274" w:lineRule="exact"/>
              <w:jc w:val="center"/>
            </w:pPr>
            <w:r w:rsidRPr="00C01A19">
              <w:rPr>
                <w:rStyle w:val="211pt"/>
                <w:rFonts w:eastAsia="Arial Unicode MS"/>
                <w:sz w:val="24"/>
                <w:szCs w:val="24"/>
              </w:rPr>
              <w:t>Партнерское и сетевое взаимодействие, обмен опытом ШНОР</w:t>
            </w:r>
          </w:p>
        </w:tc>
      </w:tr>
    </w:tbl>
    <w:p w:rsidR="0024396B" w:rsidRDefault="0024396B" w:rsidP="0024396B">
      <w:pPr>
        <w:framePr w:w="15322" w:wrap="notBeside" w:vAnchor="text" w:hAnchor="text" w:xAlign="center" w:y="1"/>
        <w:rPr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01"/>
        <w:gridCol w:w="6302"/>
        <w:gridCol w:w="1229"/>
        <w:gridCol w:w="1872"/>
        <w:gridCol w:w="2395"/>
        <w:gridCol w:w="2822"/>
      </w:tblGrid>
      <w:tr w:rsidR="000647C4" w:rsidTr="00163AC8">
        <w:trPr>
          <w:trHeight w:hRule="exact" w:val="200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7C4" w:rsidRPr="00C01A19" w:rsidRDefault="00C01A19" w:rsidP="00163AC8">
            <w:pPr>
              <w:framePr w:w="15322" w:h="9129" w:hRule="exact" w:wrap="notBeside" w:vAnchor="text" w:hAnchor="text" w:xAlign="center" w:y="1014"/>
              <w:spacing w:line="220" w:lineRule="exact"/>
              <w:ind w:left="220"/>
              <w:jc w:val="center"/>
            </w:pPr>
            <w:r w:rsidRPr="00C01A19">
              <w:rPr>
                <w:rStyle w:val="211pt"/>
                <w:rFonts w:eastAsia="Arial Unicode MS"/>
                <w:sz w:val="24"/>
                <w:szCs w:val="24"/>
              </w:rPr>
              <w:t>11</w:t>
            </w:r>
            <w:r w:rsidR="000647C4" w:rsidRPr="00C01A19">
              <w:rPr>
                <w:rStyle w:val="211pt"/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7C4" w:rsidRPr="00C01A19" w:rsidRDefault="000647C4" w:rsidP="00163AC8">
            <w:pPr>
              <w:framePr w:w="15322" w:h="9129" w:hRule="exact" w:wrap="notBeside" w:vAnchor="text" w:hAnchor="text" w:xAlign="center" w:y="1014"/>
              <w:spacing w:line="274" w:lineRule="exact"/>
              <w:jc w:val="center"/>
            </w:pPr>
            <w:r w:rsidRPr="00C01A19">
              <w:rPr>
                <w:rStyle w:val="211pt"/>
                <w:rFonts w:eastAsia="Arial Unicode MS"/>
                <w:sz w:val="24"/>
                <w:szCs w:val="24"/>
              </w:rPr>
              <w:t>Организация и проведение</w:t>
            </w:r>
            <w:r w:rsidR="00C01A19" w:rsidRPr="00C01A19">
              <w:rPr>
                <w:rStyle w:val="211pt"/>
                <w:rFonts w:eastAsia="Arial Unicode MS"/>
                <w:sz w:val="24"/>
                <w:szCs w:val="24"/>
              </w:rPr>
              <w:t xml:space="preserve"> муниципального</w:t>
            </w:r>
            <w:r w:rsidRPr="00C01A19">
              <w:rPr>
                <w:rStyle w:val="211pt"/>
                <w:rFonts w:eastAsia="Arial Unicode MS"/>
                <w:sz w:val="24"/>
                <w:szCs w:val="24"/>
              </w:rPr>
              <w:t xml:space="preserve"> форума «Повышения качества образования: эффективные управленческие и педагогические практики» (секция ШНОР)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7C4" w:rsidRPr="00C01A19" w:rsidRDefault="00C01A19" w:rsidP="00163AC8">
            <w:pPr>
              <w:framePr w:w="15322" w:h="9129" w:hRule="exact" w:wrap="notBeside" w:vAnchor="text" w:hAnchor="text" w:xAlign="center" w:y="1014"/>
              <w:spacing w:line="220" w:lineRule="exact"/>
              <w:ind w:right="180"/>
              <w:jc w:val="center"/>
            </w:pPr>
            <w:r w:rsidRPr="00C01A19">
              <w:rPr>
                <w:rStyle w:val="211pt"/>
                <w:rFonts w:eastAsia="Arial Unicode MS"/>
                <w:sz w:val="24"/>
                <w:szCs w:val="24"/>
              </w:rPr>
              <w:t>С</w:t>
            </w:r>
            <w:r w:rsidR="000647C4" w:rsidRPr="00C01A19">
              <w:rPr>
                <w:rStyle w:val="211pt"/>
                <w:rFonts w:eastAsia="Arial Unicode MS"/>
                <w:sz w:val="24"/>
                <w:szCs w:val="24"/>
              </w:rPr>
              <w:t>ентябрь</w:t>
            </w:r>
            <w:r w:rsidR="00420C12">
              <w:rPr>
                <w:rStyle w:val="211pt"/>
                <w:rFonts w:eastAsia="Arial Unicode MS"/>
                <w:sz w:val="24"/>
                <w:szCs w:val="24"/>
              </w:rPr>
              <w:t xml:space="preserve"> - октябрь 2023</w:t>
            </w:r>
            <w:r w:rsidRPr="00C01A19">
              <w:rPr>
                <w:rStyle w:val="211pt"/>
                <w:rFonts w:eastAsia="Arial Unicode MS"/>
                <w:sz w:val="24"/>
                <w:szCs w:val="24"/>
              </w:rPr>
              <w:t xml:space="preserve"> года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A19" w:rsidRPr="00C01A19" w:rsidRDefault="00420C12" w:rsidP="00163AC8">
            <w:pPr>
              <w:framePr w:w="15322" w:h="9129" w:hRule="exact" w:wrap="notBeside" w:vAnchor="text" w:hAnchor="text" w:xAlign="center" w:y="1014"/>
              <w:spacing w:after="60" w:line="220" w:lineRule="exact"/>
              <w:ind w:left="280"/>
              <w:jc w:val="center"/>
              <w:rPr>
                <w:rStyle w:val="211pt"/>
                <w:rFonts w:eastAsia="Arial Unicode MS"/>
                <w:sz w:val="24"/>
                <w:szCs w:val="24"/>
              </w:rPr>
            </w:pPr>
            <w:proofErr w:type="spellStart"/>
            <w:r>
              <w:rPr>
                <w:rStyle w:val="211pt"/>
                <w:rFonts w:eastAsia="Arial Unicode MS"/>
                <w:sz w:val="24"/>
                <w:szCs w:val="24"/>
              </w:rPr>
              <w:t>Спицина</w:t>
            </w:r>
            <w:proofErr w:type="spellEnd"/>
            <w:r w:rsidRPr="00C01A19">
              <w:rPr>
                <w:rStyle w:val="211pt"/>
                <w:rFonts w:eastAsia="Arial Unicode MS"/>
                <w:sz w:val="24"/>
                <w:szCs w:val="24"/>
              </w:rPr>
              <w:t xml:space="preserve"> </w:t>
            </w:r>
            <w:r w:rsidR="00C01A19" w:rsidRPr="00C01A19">
              <w:rPr>
                <w:rStyle w:val="211pt"/>
                <w:rFonts w:eastAsia="Arial Unicode MS"/>
                <w:sz w:val="24"/>
                <w:szCs w:val="24"/>
              </w:rPr>
              <w:t xml:space="preserve"> А.В.</w:t>
            </w:r>
          </w:p>
          <w:p w:rsidR="000647C4" w:rsidRPr="00C01A19" w:rsidRDefault="00C01A19" w:rsidP="00163AC8">
            <w:pPr>
              <w:framePr w:w="15322" w:h="9129" w:hRule="exact" w:wrap="notBeside" w:vAnchor="text" w:hAnchor="text" w:xAlign="center" w:y="1014"/>
              <w:spacing w:line="274" w:lineRule="exact"/>
              <w:jc w:val="center"/>
              <w:rPr>
                <w:rStyle w:val="211pt"/>
                <w:rFonts w:eastAsia="Arial Unicode MS"/>
                <w:sz w:val="24"/>
                <w:szCs w:val="24"/>
              </w:rPr>
            </w:pPr>
            <w:r w:rsidRPr="00C01A19">
              <w:rPr>
                <w:rStyle w:val="211pt"/>
                <w:rFonts w:eastAsia="Arial Unicode MS"/>
                <w:sz w:val="24"/>
                <w:szCs w:val="24"/>
              </w:rPr>
              <w:t>МКУ «ИМЦ СГО»,</w:t>
            </w:r>
          </w:p>
          <w:p w:rsidR="00C01A19" w:rsidRPr="00C01A19" w:rsidRDefault="00C01A19" w:rsidP="00420C12">
            <w:pPr>
              <w:framePr w:w="15322" w:h="9129" w:hRule="exact" w:wrap="notBeside" w:vAnchor="text" w:hAnchor="text" w:xAlign="center" w:y="1014"/>
              <w:spacing w:line="274" w:lineRule="exact"/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7C4" w:rsidRPr="00C01A19" w:rsidRDefault="000647C4" w:rsidP="00163AC8">
            <w:pPr>
              <w:framePr w:w="15322" w:h="9129" w:hRule="exact" w:wrap="notBeside" w:vAnchor="text" w:hAnchor="text" w:xAlign="center" w:y="1014"/>
              <w:spacing w:line="274" w:lineRule="exact"/>
              <w:jc w:val="center"/>
            </w:pPr>
            <w:r w:rsidRPr="00C01A19">
              <w:rPr>
                <w:rStyle w:val="211pt"/>
                <w:rFonts w:eastAsia="Arial Unicode MS"/>
                <w:sz w:val="24"/>
                <w:szCs w:val="24"/>
              </w:rPr>
              <w:t>Регистрационные списки, программа, презентации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7C4" w:rsidRPr="00C01A19" w:rsidRDefault="000647C4" w:rsidP="00163AC8">
            <w:pPr>
              <w:framePr w:w="15322" w:h="9129" w:hRule="exact" w:wrap="notBeside" w:vAnchor="text" w:hAnchor="text" w:xAlign="center" w:y="1014"/>
              <w:spacing w:line="274" w:lineRule="exact"/>
              <w:jc w:val="center"/>
            </w:pPr>
            <w:r w:rsidRPr="00C01A19">
              <w:rPr>
                <w:rStyle w:val="211pt"/>
                <w:rFonts w:eastAsia="Arial Unicode MS"/>
                <w:sz w:val="24"/>
                <w:szCs w:val="24"/>
              </w:rPr>
              <w:t xml:space="preserve">Организация сетевого </w:t>
            </w:r>
            <w:r w:rsidR="00C01A19">
              <w:rPr>
                <w:rStyle w:val="211pt"/>
                <w:rFonts w:eastAsia="Arial Unicode MS"/>
                <w:sz w:val="24"/>
                <w:szCs w:val="24"/>
              </w:rPr>
              <w:br/>
            </w:r>
            <w:r w:rsidRPr="00C01A19">
              <w:rPr>
                <w:rStyle w:val="211pt"/>
                <w:rFonts w:eastAsia="Arial Unicode MS"/>
                <w:sz w:val="24"/>
                <w:szCs w:val="24"/>
              </w:rPr>
              <w:t>и партнёрского взаимодействия, обмен опытом</w:t>
            </w:r>
          </w:p>
        </w:tc>
      </w:tr>
      <w:tr w:rsidR="000647C4" w:rsidTr="00163AC8">
        <w:trPr>
          <w:trHeight w:hRule="exact" w:val="126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7C4" w:rsidRDefault="00163AC8" w:rsidP="00163AC8">
            <w:pPr>
              <w:framePr w:w="15322" w:h="9129" w:hRule="exact" w:wrap="notBeside" w:vAnchor="text" w:hAnchor="text" w:xAlign="center" w:y="1014"/>
              <w:spacing w:line="220" w:lineRule="exact"/>
              <w:ind w:left="220"/>
            </w:pPr>
            <w:r>
              <w:rPr>
                <w:rStyle w:val="211pt"/>
                <w:rFonts w:eastAsia="Arial Unicode MS"/>
              </w:rPr>
              <w:t>12</w:t>
            </w:r>
            <w:r w:rsidR="000647C4">
              <w:rPr>
                <w:rStyle w:val="211pt"/>
                <w:rFonts w:eastAsia="Arial Unicode MS"/>
              </w:rPr>
              <w:t>.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7C4" w:rsidRPr="00163AC8" w:rsidRDefault="000647C4" w:rsidP="00163AC8">
            <w:pPr>
              <w:framePr w:w="15322" w:h="9129" w:hRule="exact" w:wrap="notBeside" w:vAnchor="text" w:hAnchor="text" w:xAlign="center" w:y="1014"/>
              <w:spacing w:line="274" w:lineRule="exact"/>
              <w:jc w:val="center"/>
            </w:pPr>
            <w:r w:rsidRPr="00163AC8">
              <w:rPr>
                <w:rStyle w:val="211pt"/>
                <w:rFonts w:eastAsia="Arial Unicode MS"/>
                <w:sz w:val="24"/>
                <w:szCs w:val="24"/>
              </w:rPr>
              <w:t>Проведение анализа и оценки комплекса мер, направленных на преодоления ШНОР факторов академической неуспешности обучающихся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7C4" w:rsidRPr="00163AC8" w:rsidRDefault="00163AC8" w:rsidP="00163AC8">
            <w:pPr>
              <w:framePr w:w="15322" w:h="9129" w:hRule="exact" w:wrap="notBeside" w:vAnchor="text" w:hAnchor="text" w:xAlign="center" w:y="1014"/>
              <w:spacing w:after="60" w:line="220" w:lineRule="exact"/>
              <w:ind w:right="180"/>
              <w:jc w:val="center"/>
            </w:pPr>
            <w:r>
              <w:rPr>
                <w:rStyle w:val="211pt"/>
                <w:rFonts w:eastAsia="Arial Unicode MS"/>
                <w:sz w:val="24"/>
                <w:szCs w:val="24"/>
              </w:rPr>
              <w:t>Н</w:t>
            </w:r>
            <w:r w:rsidR="000647C4" w:rsidRPr="00163AC8">
              <w:rPr>
                <w:rStyle w:val="211pt"/>
                <w:rFonts w:eastAsia="Arial Unicode MS"/>
                <w:sz w:val="24"/>
                <w:szCs w:val="24"/>
              </w:rPr>
              <w:t>оябрь-</w:t>
            </w:r>
          </w:p>
          <w:p w:rsidR="000647C4" w:rsidRPr="00163AC8" w:rsidRDefault="000647C4" w:rsidP="00163AC8">
            <w:pPr>
              <w:framePr w:w="15322" w:h="9129" w:hRule="exact" w:wrap="notBeside" w:vAnchor="text" w:hAnchor="text" w:xAlign="center" w:y="1014"/>
              <w:spacing w:before="60" w:line="220" w:lineRule="exact"/>
              <w:ind w:right="180"/>
              <w:jc w:val="center"/>
            </w:pPr>
            <w:r w:rsidRPr="00163AC8">
              <w:rPr>
                <w:rStyle w:val="211pt"/>
                <w:rFonts w:eastAsia="Arial Unicode MS"/>
                <w:sz w:val="24"/>
                <w:szCs w:val="24"/>
              </w:rPr>
              <w:t>декабрь</w:t>
            </w:r>
            <w:r w:rsidR="00420C12">
              <w:rPr>
                <w:rStyle w:val="211pt"/>
                <w:rFonts w:eastAsia="Arial Unicode MS"/>
                <w:sz w:val="24"/>
                <w:szCs w:val="24"/>
              </w:rPr>
              <w:t xml:space="preserve"> 2023</w:t>
            </w:r>
            <w:r w:rsidR="00163AC8" w:rsidRPr="00163AC8">
              <w:rPr>
                <w:rStyle w:val="211pt"/>
                <w:rFonts w:eastAsia="Arial Unicode MS"/>
                <w:sz w:val="24"/>
                <w:szCs w:val="24"/>
              </w:rPr>
              <w:t xml:space="preserve"> года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3AC8" w:rsidRPr="00163AC8" w:rsidRDefault="00420C12" w:rsidP="00163AC8">
            <w:pPr>
              <w:framePr w:w="15322" w:h="9129" w:hRule="exact" w:wrap="notBeside" w:vAnchor="text" w:hAnchor="text" w:xAlign="center" w:y="1014"/>
              <w:spacing w:after="60" w:line="220" w:lineRule="exact"/>
              <w:ind w:left="280"/>
              <w:jc w:val="center"/>
              <w:rPr>
                <w:rStyle w:val="211pt"/>
                <w:rFonts w:eastAsia="Arial Unicode MS"/>
                <w:sz w:val="24"/>
                <w:szCs w:val="24"/>
              </w:rPr>
            </w:pPr>
            <w:proofErr w:type="spellStart"/>
            <w:r>
              <w:rPr>
                <w:rStyle w:val="211pt"/>
                <w:rFonts w:eastAsia="Arial Unicode MS"/>
                <w:sz w:val="24"/>
                <w:szCs w:val="24"/>
              </w:rPr>
              <w:t>Спицина</w:t>
            </w:r>
            <w:proofErr w:type="spellEnd"/>
            <w:r w:rsidRPr="00163AC8">
              <w:rPr>
                <w:rStyle w:val="211pt"/>
                <w:rFonts w:eastAsia="Arial Unicode MS"/>
                <w:sz w:val="24"/>
                <w:szCs w:val="24"/>
              </w:rPr>
              <w:t xml:space="preserve"> </w:t>
            </w:r>
            <w:r w:rsidR="00163AC8" w:rsidRPr="00163AC8">
              <w:rPr>
                <w:rStyle w:val="211pt"/>
                <w:rFonts w:eastAsia="Arial Unicode MS"/>
                <w:sz w:val="24"/>
                <w:szCs w:val="24"/>
              </w:rPr>
              <w:t xml:space="preserve"> А.В.</w:t>
            </w:r>
          </w:p>
          <w:p w:rsidR="000647C4" w:rsidRPr="00163AC8" w:rsidRDefault="000647C4" w:rsidP="00163AC8">
            <w:pPr>
              <w:framePr w:w="15322" w:h="9129" w:hRule="exact" w:wrap="notBeside" w:vAnchor="text" w:hAnchor="text" w:xAlign="center" w:y="1014"/>
              <w:spacing w:line="220" w:lineRule="exact"/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7C4" w:rsidRPr="00163AC8" w:rsidRDefault="000647C4" w:rsidP="00163AC8">
            <w:pPr>
              <w:framePr w:w="15322" w:h="9129" w:hRule="exact" w:wrap="notBeside" w:vAnchor="text" w:hAnchor="text" w:xAlign="center" w:y="1014"/>
              <w:spacing w:after="60" w:line="220" w:lineRule="exact"/>
              <w:jc w:val="center"/>
            </w:pPr>
            <w:r w:rsidRPr="00163AC8">
              <w:rPr>
                <w:rStyle w:val="211pt"/>
                <w:rFonts w:eastAsia="Arial Unicode MS"/>
                <w:sz w:val="24"/>
                <w:szCs w:val="24"/>
              </w:rPr>
              <w:t>Аналитический</w:t>
            </w:r>
          </w:p>
          <w:p w:rsidR="000647C4" w:rsidRPr="00163AC8" w:rsidRDefault="000647C4" w:rsidP="00163AC8">
            <w:pPr>
              <w:framePr w:w="15322" w:h="9129" w:hRule="exact" w:wrap="notBeside" w:vAnchor="text" w:hAnchor="text" w:xAlign="center" w:y="1014"/>
              <w:spacing w:before="60" w:line="220" w:lineRule="exact"/>
              <w:jc w:val="center"/>
            </w:pPr>
            <w:r w:rsidRPr="00163AC8">
              <w:rPr>
                <w:rStyle w:val="211pt"/>
                <w:rFonts w:eastAsia="Arial Unicode MS"/>
                <w:sz w:val="24"/>
                <w:szCs w:val="24"/>
              </w:rPr>
              <w:t>отчёт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47C4" w:rsidRPr="00163AC8" w:rsidRDefault="000647C4" w:rsidP="00163AC8">
            <w:pPr>
              <w:framePr w:w="15322" w:h="9129" w:hRule="exact" w:wrap="notBeside" w:vAnchor="text" w:hAnchor="text" w:xAlign="center" w:y="1014"/>
              <w:spacing w:line="283" w:lineRule="exact"/>
              <w:jc w:val="center"/>
            </w:pPr>
            <w:r w:rsidRPr="00163AC8">
              <w:rPr>
                <w:rStyle w:val="211pt"/>
                <w:rFonts w:eastAsia="Arial Unicode MS"/>
                <w:sz w:val="24"/>
                <w:szCs w:val="24"/>
              </w:rPr>
              <w:t>Достижение целевых показателей</w:t>
            </w:r>
          </w:p>
        </w:tc>
      </w:tr>
      <w:tr w:rsidR="000647C4" w:rsidTr="00163AC8">
        <w:trPr>
          <w:trHeight w:hRule="exact" w:val="111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7C4" w:rsidRPr="00163AC8" w:rsidRDefault="00163AC8" w:rsidP="00163AC8">
            <w:pPr>
              <w:framePr w:w="15322" w:h="9129" w:hRule="exact" w:wrap="notBeside" w:vAnchor="text" w:hAnchor="text" w:xAlign="center" w:y="1014"/>
              <w:spacing w:line="220" w:lineRule="exact"/>
              <w:ind w:left="220"/>
              <w:jc w:val="center"/>
            </w:pPr>
            <w:r>
              <w:rPr>
                <w:rStyle w:val="211pt"/>
                <w:rFonts w:eastAsia="Arial Unicode MS"/>
                <w:sz w:val="24"/>
                <w:szCs w:val="24"/>
              </w:rPr>
              <w:t>13</w:t>
            </w:r>
            <w:r w:rsidR="000647C4" w:rsidRPr="00163AC8">
              <w:rPr>
                <w:rStyle w:val="211pt"/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7C4" w:rsidRPr="00163AC8" w:rsidRDefault="000647C4" w:rsidP="00163AC8">
            <w:pPr>
              <w:framePr w:w="15322" w:h="9129" w:hRule="exact" w:wrap="notBeside" w:vAnchor="text" w:hAnchor="text" w:xAlign="center" w:y="1014"/>
              <w:spacing w:line="274" w:lineRule="exact"/>
              <w:jc w:val="center"/>
            </w:pPr>
            <w:r w:rsidRPr="00163AC8">
              <w:rPr>
                <w:rStyle w:val="211pt"/>
                <w:rFonts w:eastAsia="Arial Unicode MS"/>
                <w:sz w:val="24"/>
                <w:szCs w:val="24"/>
              </w:rPr>
              <w:t xml:space="preserve">Проведение анкетирования педагогических работников ШНОР: удовлетворенность методической помощью </w:t>
            </w:r>
            <w:r w:rsidR="00163AC8" w:rsidRPr="00163AC8">
              <w:rPr>
                <w:rStyle w:val="211pt"/>
                <w:rFonts w:eastAsia="Arial Unicode MS"/>
                <w:sz w:val="24"/>
                <w:szCs w:val="24"/>
              </w:rPr>
              <w:t xml:space="preserve"> методистами и </w:t>
            </w:r>
            <w:r w:rsidRPr="00163AC8">
              <w:rPr>
                <w:rStyle w:val="211pt"/>
                <w:rFonts w:eastAsia="Arial Unicode MS"/>
                <w:sz w:val="24"/>
                <w:szCs w:val="24"/>
              </w:rPr>
              <w:t xml:space="preserve">специалистами </w:t>
            </w:r>
            <w:r w:rsidR="00163AC8" w:rsidRPr="00163AC8">
              <w:rPr>
                <w:rStyle w:val="211pt"/>
                <w:rFonts w:eastAsia="Arial Unicode MS"/>
                <w:sz w:val="24"/>
                <w:szCs w:val="24"/>
              </w:rPr>
              <w:t>ООА СГО «Управление образования»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7C4" w:rsidRPr="00163AC8" w:rsidRDefault="00163AC8" w:rsidP="00163AC8">
            <w:pPr>
              <w:framePr w:w="15322" w:h="9129" w:hRule="exact" w:wrap="notBeside" w:vAnchor="text" w:hAnchor="text" w:xAlign="center" w:y="1014"/>
              <w:spacing w:line="220" w:lineRule="exact"/>
              <w:ind w:right="180"/>
              <w:jc w:val="center"/>
            </w:pPr>
            <w:r w:rsidRPr="00163AC8">
              <w:rPr>
                <w:rStyle w:val="211pt"/>
                <w:rFonts w:eastAsia="Arial Unicode MS"/>
                <w:sz w:val="24"/>
                <w:szCs w:val="24"/>
              </w:rPr>
              <w:t>Н</w:t>
            </w:r>
            <w:r w:rsidR="000647C4" w:rsidRPr="00163AC8">
              <w:rPr>
                <w:rStyle w:val="211pt"/>
                <w:rFonts w:eastAsia="Arial Unicode MS"/>
                <w:sz w:val="24"/>
                <w:szCs w:val="24"/>
              </w:rPr>
              <w:t>оябрь</w:t>
            </w:r>
            <w:r w:rsidR="00420C12">
              <w:rPr>
                <w:rStyle w:val="211pt"/>
                <w:rFonts w:eastAsia="Arial Unicode MS"/>
                <w:sz w:val="24"/>
                <w:szCs w:val="24"/>
              </w:rPr>
              <w:t xml:space="preserve"> 2023</w:t>
            </w:r>
            <w:r w:rsidRPr="00163AC8">
              <w:rPr>
                <w:rStyle w:val="211pt"/>
                <w:rFonts w:eastAsia="Arial Unicode MS"/>
                <w:sz w:val="24"/>
                <w:szCs w:val="24"/>
              </w:rPr>
              <w:t xml:space="preserve"> года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3AC8" w:rsidRPr="00163AC8" w:rsidRDefault="00420C12" w:rsidP="00163AC8">
            <w:pPr>
              <w:framePr w:w="15322" w:h="9129" w:hRule="exact" w:wrap="notBeside" w:vAnchor="text" w:hAnchor="text" w:xAlign="center" w:y="1014"/>
              <w:spacing w:after="60" w:line="220" w:lineRule="exact"/>
              <w:ind w:left="280"/>
              <w:jc w:val="center"/>
              <w:rPr>
                <w:rStyle w:val="211pt"/>
                <w:rFonts w:eastAsia="Arial Unicode MS"/>
                <w:sz w:val="24"/>
                <w:szCs w:val="24"/>
              </w:rPr>
            </w:pPr>
            <w:proofErr w:type="spellStart"/>
            <w:r>
              <w:rPr>
                <w:rStyle w:val="211pt"/>
                <w:rFonts w:eastAsia="Arial Unicode MS"/>
                <w:sz w:val="24"/>
                <w:szCs w:val="24"/>
              </w:rPr>
              <w:t>Спицина</w:t>
            </w:r>
            <w:proofErr w:type="spellEnd"/>
            <w:r w:rsidRPr="00163AC8">
              <w:rPr>
                <w:rStyle w:val="211pt"/>
                <w:rFonts w:eastAsia="Arial Unicode MS"/>
                <w:sz w:val="24"/>
                <w:szCs w:val="24"/>
              </w:rPr>
              <w:t xml:space="preserve"> </w:t>
            </w:r>
            <w:r w:rsidR="00163AC8" w:rsidRPr="00163AC8">
              <w:rPr>
                <w:rStyle w:val="211pt"/>
                <w:rFonts w:eastAsia="Arial Unicode MS"/>
                <w:sz w:val="24"/>
                <w:szCs w:val="24"/>
              </w:rPr>
              <w:t xml:space="preserve"> А.В.</w:t>
            </w:r>
          </w:p>
          <w:p w:rsidR="000647C4" w:rsidRPr="00163AC8" w:rsidRDefault="000647C4" w:rsidP="00163AC8">
            <w:pPr>
              <w:framePr w:w="15322" w:h="9129" w:hRule="exact" w:wrap="notBeside" w:vAnchor="text" w:hAnchor="text" w:xAlign="center" w:y="1014"/>
              <w:spacing w:line="274" w:lineRule="exact"/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7C4" w:rsidRPr="00163AC8" w:rsidRDefault="000647C4" w:rsidP="00163AC8">
            <w:pPr>
              <w:framePr w:w="15322" w:h="9129" w:hRule="exact" w:wrap="notBeside" w:vAnchor="text" w:hAnchor="text" w:xAlign="center" w:y="1014"/>
              <w:spacing w:after="120" w:line="220" w:lineRule="exact"/>
              <w:jc w:val="center"/>
            </w:pPr>
            <w:r w:rsidRPr="00163AC8">
              <w:rPr>
                <w:rStyle w:val="211pt"/>
                <w:rFonts w:eastAsia="Arial Unicode MS"/>
                <w:sz w:val="24"/>
                <w:szCs w:val="24"/>
              </w:rPr>
              <w:t>Аналитическая</w:t>
            </w:r>
          </w:p>
          <w:p w:rsidR="000647C4" w:rsidRPr="00163AC8" w:rsidRDefault="000647C4" w:rsidP="00163AC8">
            <w:pPr>
              <w:framePr w:w="15322" w:h="9129" w:hRule="exact" w:wrap="notBeside" w:vAnchor="text" w:hAnchor="text" w:xAlign="center" w:y="1014"/>
              <w:spacing w:before="120" w:line="220" w:lineRule="exact"/>
              <w:jc w:val="center"/>
            </w:pPr>
            <w:r w:rsidRPr="00163AC8">
              <w:rPr>
                <w:rStyle w:val="211pt"/>
                <w:rFonts w:eastAsia="Arial Unicode MS"/>
                <w:sz w:val="24"/>
                <w:szCs w:val="24"/>
              </w:rPr>
              <w:t>справка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7C4" w:rsidRPr="00163AC8" w:rsidRDefault="000647C4" w:rsidP="00163AC8">
            <w:pPr>
              <w:framePr w:w="15322" w:h="9129" w:hRule="exact" w:wrap="notBeside" w:vAnchor="text" w:hAnchor="text" w:xAlign="center" w:y="1014"/>
              <w:spacing w:line="274" w:lineRule="exact"/>
              <w:jc w:val="center"/>
            </w:pPr>
            <w:r w:rsidRPr="00163AC8">
              <w:rPr>
                <w:rStyle w:val="211pt"/>
                <w:rFonts w:eastAsia="Arial Unicode MS"/>
                <w:sz w:val="24"/>
                <w:szCs w:val="24"/>
              </w:rPr>
              <w:t>Зафиксирована степень удовлетворённости педагогов методической помощью</w:t>
            </w:r>
          </w:p>
        </w:tc>
      </w:tr>
      <w:tr w:rsidR="000647C4" w:rsidTr="00163AC8">
        <w:trPr>
          <w:trHeight w:hRule="exact" w:val="115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47C4" w:rsidRPr="00163AC8" w:rsidRDefault="00163AC8" w:rsidP="00163AC8">
            <w:pPr>
              <w:framePr w:w="15322" w:h="9129" w:hRule="exact" w:wrap="notBeside" w:vAnchor="text" w:hAnchor="text" w:xAlign="center" w:y="1014"/>
              <w:spacing w:line="220" w:lineRule="exact"/>
              <w:ind w:left="220"/>
              <w:jc w:val="center"/>
            </w:pPr>
            <w:r>
              <w:rPr>
                <w:rStyle w:val="211pt"/>
                <w:rFonts w:eastAsia="Arial Unicode MS"/>
                <w:sz w:val="24"/>
                <w:szCs w:val="24"/>
              </w:rPr>
              <w:t>14</w:t>
            </w:r>
            <w:r w:rsidR="000647C4" w:rsidRPr="00163AC8">
              <w:rPr>
                <w:rStyle w:val="211pt"/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7C4" w:rsidRDefault="000647C4" w:rsidP="00163AC8">
            <w:pPr>
              <w:framePr w:w="15322" w:h="9129" w:hRule="exact" w:wrap="notBeside" w:vAnchor="text" w:hAnchor="text" w:xAlign="center" w:y="1014"/>
              <w:spacing w:line="278" w:lineRule="exact"/>
              <w:jc w:val="center"/>
              <w:rPr>
                <w:rStyle w:val="211pt"/>
                <w:rFonts w:eastAsia="Arial Unicode MS"/>
                <w:sz w:val="24"/>
                <w:szCs w:val="24"/>
              </w:rPr>
            </w:pPr>
            <w:r w:rsidRPr="00163AC8">
              <w:rPr>
                <w:rStyle w:val="211pt"/>
                <w:rFonts w:eastAsia="Arial Unicode MS"/>
                <w:sz w:val="24"/>
                <w:szCs w:val="24"/>
              </w:rPr>
              <w:t>Проведение анализа и оценки повышения образовательных результатов обучающихся ШНОР</w:t>
            </w:r>
          </w:p>
          <w:p w:rsidR="00163AC8" w:rsidRPr="00163AC8" w:rsidRDefault="00163AC8" w:rsidP="00163AC8">
            <w:pPr>
              <w:framePr w:w="15322" w:h="9129" w:hRule="exact" w:wrap="notBeside" w:vAnchor="text" w:hAnchor="text" w:xAlign="center" w:y="1014"/>
              <w:spacing w:line="278" w:lineRule="exact"/>
              <w:jc w:val="center"/>
            </w:pPr>
            <w:r w:rsidRPr="00163AC8">
              <w:rPr>
                <w:rStyle w:val="211pt"/>
                <w:rFonts w:eastAsia="Arial Unicode MS"/>
                <w:sz w:val="24"/>
                <w:szCs w:val="24"/>
              </w:rPr>
              <w:t>Проведение анализа и оценки предметных компетенций педагогических работников ШНОР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47C4" w:rsidRPr="00163AC8" w:rsidRDefault="00420C12" w:rsidP="00163AC8">
            <w:pPr>
              <w:framePr w:w="15322" w:h="9129" w:hRule="exact" w:wrap="notBeside" w:vAnchor="text" w:hAnchor="text" w:xAlign="center" w:y="1014"/>
              <w:spacing w:line="220" w:lineRule="exact"/>
              <w:ind w:right="180"/>
              <w:jc w:val="center"/>
            </w:pPr>
            <w:r>
              <w:rPr>
                <w:rStyle w:val="211pt"/>
                <w:rFonts w:eastAsia="Arial Unicode MS"/>
                <w:sz w:val="24"/>
                <w:szCs w:val="24"/>
              </w:rPr>
              <w:t>Март 2024</w:t>
            </w:r>
            <w:r w:rsidR="00163AC8" w:rsidRPr="00163AC8">
              <w:rPr>
                <w:rStyle w:val="211pt"/>
                <w:rFonts w:eastAsia="Arial Unicode MS"/>
                <w:sz w:val="24"/>
                <w:szCs w:val="24"/>
              </w:rPr>
              <w:t xml:space="preserve"> года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3AC8" w:rsidRPr="00163AC8" w:rsidRDefault="00420C12" w:rsidP="00163AC8">
            <w:pPr>
              <w:framePr w:w="15322" w:h="9129" w:hRule="exact" w:wrap="notBeside" w:vAnchor="text" w:hAnchor="text" w:xAlign="center" w:y="1014"/>
              <w:spacing w:after="60" w:line="220" w:lineRule="exact"/>
              <w:ind w:left="280"/>
              <w:jc w:val="center"/>
              <w:rPr>
                <w:rStyle w:val="211pt"/>
                <w:rFonts w:eastAsia="Arial Unicode MS"/>
                <w:sz w:val="24"/>
                <w:szCs w:val="24"/>
              </w:rPr>
            </w:pPr>
            <w:proofErr w:type="spellStart"/>
            <w:r>
              <w:rPr>
                <w:rStyle w:val="211pt"/>
                <w:rFonts w:eastAsia="Arial Unicode MS"/>
                <w:sz w:val="24"/>
                <w:szCs w:val="24"/>
              </w:rPr>
              <w:t>Спицина</w:t>
            </w:r>
            <w:proofErr w:type="spellEnd"/>
            <w:r w:rsidRPr="00163AC8">
              <w:rPr>
                <w:rStyle w:val="211pt"/>
                <w:rFonts w:eastAsia="Arial Unicode MS"/>
                <w:sz w:val="24"/>
                <w:szCs w:val="24"/>
              </w:rPr>
              <w:t xml:space="preserve"> </w:t>
            </w:r>
            <w:r w:rsidR="00163AC8" w:rsidRPr="00163AC8">
              <w:rPr>
                <w:rStyle w:val="211pt"/>
                <w:rFonts w:eastAsia="Arial Unicode MS"/>
                <w:sz w:val="24"/>
                <w:szCs w:val="24"/>
              </w:rPr>
              <w:t xml:space="preserve"> А.В.</w:t>
            </w:r>
          </w:p>
          <w:p w:rsidR="000647C4" w:rsidRPr="00163AC8" w:rsidRDefault="000647C4" w:rsidP="00163AC8">
            <w:pPr>
              <w:framePr w:w="15322" w:h="9129" w:hRule="exact" w:wrap="notBeside" w:vAnchor="text" w:hAnchor="text" w:xAlign="center" w:y="1014"/>
              <w:spacing w:line="220" w:lineRule="exact"/>
              <w:ind w:firstLine="360"/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47C4" w:rsidRPr="00163AC8" w:rsidRDefault="000647C4" w:rsidP="00163AC8">
            <w:pPr>
              <w:framePr w:w="15322" w:h="9129" w:hRule="exact" w:wrap="notBeside" w:vAnchor="text" w:hAnchor="text" w:xAlign="center" w:y="1014"/>
              <w:spacing w:after="60" w:line="220" w:lineRule="exact"/>
              <w:jc w:val="center"/>
            </w:pPr>
            <w:r w:rsidRPr="00163AC8">
              <w:rPr>
                <w:rStyle w:val="211pt"/>
                <w:rFonts w:eastAsia="Arial Unicode MS"/>
                <w:sz w:val="24"/>
                <w:szCs w:val="24"/>
              </w:rPr>
              <w:t>Аналитический</w:t>
            </w:r>
          </w:p>
          <w:p w:rsidR="000647C4" w:rsidRPr="00163AC8" w:rsidRDefault="000647C4" w:rsidP="00163AC8">
            <w:pPr>
              <w:framePr w:w="15322" w:h="9129" w:hRule="exact" w:wrap="notBeside" w:vAnchor="text" w:hAnchor="text" w:xAlign="center" w:y="1014"/>
              <w:spacing w:before="60" w:line="220" w:lineRule="exact"/>
              <w:jc w:val="center"/>
            </w:pPr>
            <w:r w:rsidRPr="00163AC8">
              <w:rPr>
                <w:rStyle w:val="211pt"/>
                <w:rFonts w:eastAsia="Arial Unicode MS"/>
                <w:sz w:val="24"/>
                <w:szCs w:val="24"/>
              </w:rPr>
              <w:t>отчёт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47C4" w:rsidRPr="00163AC8" w:rsidRDefault="000647C4" w:rsidP="00163AC8">
            <w:pPr>
              <w:framePr w:w="15322" w:h="9129" w:hRule="exact" w:wrap="notBeside" w:vAnchor="text" w:hAnchor="text" w:xAlign="center" w:y="1014"/>
              <w:spacing w:line="274" w:lineRule="exact"/>
              <w:jc w:val="center"/>
            </w:pPr>
            <w:r w:rsidRPr="00163AC8">
              <w:rPr>
                <w:rStyle w:val="211pt"/>
                <w:rFonts w:eastAsia="Arial Unicode MS"/>
                <w:sz w:val="24"/>
                <w:szCs w:val="24"/>
              </w:rPr>
              <w:t>Достижение целевого показателя</w:t>
            </w:r>
          </w:p>
        </w:tc>
      </w:tr>
      <w:tr w:rsidR="00163AC8" w:rsidTr="00163AC8">
        <w:trPr>
          <w:trHeight w:hRule="exact" w:val="185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3AC8" w:rsidRPr="00163AC8" w:rsidRDefault="00163AC8" w:rsidP="00163AC8">
            <w:pPr>
              <w:framePr w:w="15322" w:h="9129" w:hRule="exact" w:wrap="notBeside" w:vAnchor="text" w:hAnchor="text" w:xAlign="center" w:y="1014"/>
              <w:spacing w:line="220" w:lineRule="exact"/>
              <w:ind w:left="220"/>
              <w:jc w:val="center"/>
            </w:pPr>
            <w:r>
              <w:rPr>
                <w:rStyle w:val="211pt"/>
                <w:rFonts w:eastAsia="Arial Unicode MS"/>
                <w:sz w:val="24"/>
                <w:szCs w:val="24"/>
              </w:rPr>
              <w:t>15</w:t>
            </w:r>
            <w:r w:rsidRPr="00163AC8">
              <w:rPr>
                <w:rStyle w:val="211pt"/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AC8" w:rsidRPr="00163AC8" w:rsidRDefault="00163AC8" w:rsidP="00163AC8">
            <w:pPr>
              <w:framePr w:w="15322" w:h="9129" w:hRule="exact" w:wrap="notBeside" w:vAnchor="text" w:hAnchor="text" w:xAlign="center" w:y="1014"/>
              <w:spacing w:line="274" w:lineRule="exact"/>
              <w:jc w:val="center"/>
            </w:pPr>
            <w:r w:rsidRPr="00C01A19">
              <w:rPr>
                <w:rStyle w:val="211pt"/>
                <w:rFonts w:eastAsia="Arial Unicode MS"/>
                <w:sz w:val="24"/>
                <w:szCs w:val="24"/>
              </w:rPr>
              <w:t>Организация и проведение муниципального форума «Повышения качества образования: эффективные управленческие и педагогические практики» (секция ШНОР)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AC8" w:rsidRPr="00163AC8" w:rsidRDefault="00163AC8" w:rsidP="00163AC8">
            <w:pPr>
              <w:framePr w:w="15322" w:h="9129" w:hRule="exact" w:wrap="notBeside" w:vAnchor="text" w:hAnchor="text" w:xAlign="center" w:y="1014"/>
              <w:spacing w:before="60" w:line="220" w:lineRule="exact"/>
              <w:ind w:right="180"/>
              <w:jc w:val="center"/>
            </w:pPr>
            <w:r>
              <w:rPr>
                <w:rStyle w:val="211pt"/>
                <w:rFonts w:eastAsia="Arial Unicode MS"/>
                <w:sz w:val="24"/>
                <w:szCs w:val="24"/>
              </w:rPr>
              <w:t xml:space="preserve">Сентябрь- октябрь </w:t>
            </w:r>
            <w:r w:rsidRPr="00163AC8">
              <w:rPr>
                <w:rStyle w:val="211pt"/>
                <w:rFonts w:eastAsia="Arial Unicode MS"/>
                <w:sz w:val="24"/>
                <w:szCs w:val="24"/>
              </w:rPr>
              <w:t>2023 года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AC8" w:rsidRPr="00C01A19" w:rsidRDefault="00420C12" w:rsidP="00163AC8">
            <w:pPr>
              <w:framePr w:w="15322" w:h="9129" w:hRule="exact" w:wrap="notBeside" w:vAnchor="text" w:hAnchor="text" w:xAlign="center" w:y="1014"/>
              <w:spacing w:after="60" w:line="220" w:lineRule="exact"/>
              <w:ind w:left="280"/>
              <w:jc w:val="center"/>
              <w:rPr>
                <w:rStyle w:val="211pt"/>
                <w:rFonts w:eastAsia="Arial Unicode MS"/>
                <w:sz w:val="24"/>
                <w:szCs w:val="24"/>
              </w:rPr>
            </w:pPr>
            <w:proofErr w:type="spellStart"/>
            <w:r>
              <w:rPr>
                <w:rStyle w:val="211pt"/>
                <w:rFonts w:eastAsia="Arial Unicode MS"/>
                <w:sz w:val="24"/>
                <w:szCs w:val="24"/>
              </w:rPr>
              <w:t>Спицина</w:t>
            </w:r>
            <w:proofErr w:type="spellEnd"/>
            <w:r w:rsidRPr="00C01A19">
              <w:rPr>
                <w:rStyle w:val="211pt"/>
                <w:rFonts w:eastAsia="Arial Unicode MS"/>
                <w:sz w:val="24"/>
                <w:szCs w:val="24"/>
              </w:rPr>
              <w:t xml:space="preserve"> </w:t>
            </w:r>
            <w:r w:rsidR="00163AC8" w:rsidRPr="00C01A19">
              <w:rPr>
                <w:rStyle w:val="211pt"/>
                <w:rFonts w:eastAsia="Arial Unicode MS"/>
                <w:sz w:val="24"/>
                <w:szCs w:val="24"/>
              </w:rPr>
              <w:t>А.В.</w:t>
            </w:r>
          </w:p>
          <w:p w:rsidR="00163AC8" w:rsidRPr="00C01A19" w:rsidRDefault="00163AC8" w:rsidP="00163AC8">
            <w:pPr>
              <w:framePr w:w="15322" w:h="9129" w:hRule="exact" w:wrap="notBeside" w:vAnchor="text" w:hAnchor="text" w:xAlign="center" w:y="1014"/>
              <w:spacing w:line="274" w:lineRule="exact"/>
              <w:jc w:val="center"/>
              <w:rPr>
                <w:rStyle w:val="211pt"/>
                <w:rFonts w:eastAsia="Arial Unicode MS"/>
                <w:sz w:val="24"/>
                <w:szCs w:val="24"/>
              </w:rPr>
            </w:pPr>
            <w:r w:rsidRPr="00C01A19">
              <w:rPr>
                <w:rStyle w:val="211pt"/>
                <w:rFonts w:eastAsia="Arial Unicode MS"/>
                <w:sz w:val="24"/>
                <w:szCs w:val="24"/>
              </w:rPr>
              <w:t>МКУ «ИМЦ СГО»,</w:t>
            </w:r>
          </w:p>
          <w:p w:rsidR="00163AC8" w:rsidRPr="00C01A19" w:rsidRDefault="00163AC8" w:rsidP="00163AC8">
            <w:pPr>
              <w:framePr w:w="15322" w:h="9129" w:hRule="exact" w:wrap="notBeside" w:vAnchor="text" w:hAnchor="text" w:xAlign="center" w:y="1014"/>
              <w:spacing w:line="274" w:lineRule="exact"/>
              <w:jc w:val="center"/>
            </w:pPr>
            <w:r w:rsidRPr="00C01A19">
              <w:rPr>
                <w:rStyle w:val="211pt"/>
                <w:rFonts w:eastAsia="Arial Unicode MS"/>
                <w:sz w:val="24"/>
                <w:szCs w:val="24"/>
              </w:rPr>
              <w:t>Е.М. Чаренцова, куратор проекта 500+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AC8" w:rsidRPr="00C01A19" w:rsidRDefault="00163AC8" w:rsidP="00163AC8">
            <w:pPr>
              <w:framePr w:w="15322" w:h="9129" w:hRule="exact" w:wrap="notBeside" w:vAnchor="text" w:hAnchor="text" w:xAlign="center" w:y="1014"/>
              <w:spacing w:line="274" w:lineRule="exact"/>
              <w:jc w:val="center"/>
            </w:pPr>
            <w:r w:rsidRPr="00C01A19">
              <w:rPr>
                <w:rStyle w:val="211pt"/>
                <w:rFonts w:eastAsia="Arial Unicode MS"/>
                <w:sz w:val="24"/>
                <w:szCs w:val="24"/>
              </w:rPr>
              <w:t>Регистрационные списки, программа, презентации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3AC8" w:rsidRPr="00C01A19" w:rsidRDefault="00163AC8" w:rsidP="00163AC8">
            <w:pPr>
              <w:framePr w:w="15322" w:h="9129" w:hRule="exact" w:wrap="notBeside" w:vAnchor="text" w:hAnchor="text" w:xAlign="center" w:y="1014"/>
              <w:spacing w:line="274" w:lineRule="exact"/>
              <w:jc w:val="center"/>
            </w:pPr>
            <w:r w:rsidRPr="00C01A19">
              <w:rPr>
                <w:rStyle w:val="211pt"/>
                <w:rFonts w:eastAsia="Arial Unicode MS"/>
                <w:sz w:val="24"/>
                <w:szCs w:val="24"/>
              </w:rPr>
              <w:t xml:space="preserve">Организация сетевого </w:t>
            </w:r>
            <w:r>
              <w:rPr>
                <w:rStyle w:val="211pt"/>
                <w:rFonts w:eastAsia="Arial Unicode MS"/>
                <w:sz w:val="24"/>
                <w:szCs w:val="24"/>
              </w:rPr>
              <w:br/>
            </w:r>
            <w:r w:rsidRPr="00C01A19">
              <w:rPr>
                <w:rStyle w:val="211pt"/>
                <w:rFonts w:eastAsia="Arial Unicode MS"/>
                <w:sz w:val="24"/>
                <w:szCs w:val="24"/>
              </w:rPr>
              <w:t>и партнёрского взаимодействия, обмен опытом</w:t>
            </w:r>
          </w:p>
        </w:tc>
      </w:tr>
      <w:tr w:rsidR="00163AC8" w:rsidTr="00163AC8">
        <w:trPr>
          <w:trHeight w:hRule="exact" w:val="170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3AC8" w:rsidRDefault="00163AC8" w:rsidP="00163AC8">
            <w:pPr>
              <w:framePr w:w="15322" w:h="9129" w:hRule="exact" w:wrap="notBeside" w:vAnchor="text" w:hAnchor="text" w:xAlign="center" w:y="1014"/>
              <w:spacing w:line="220" w:lineRule="exact"/>
              <w:ind w:left="220"/>
            </w:pPr>
            <w:r>
              <w:rPr>
                <w:rStyle w:val="211pt"/>
                <w:rFonts w:eastAsia="Arial Unicode MS"/>
              </w:rPr>
              <w:t>16.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3AC8" w:rsidRPr="00163AC8" w:rsidRDefault="00163AC8" w:rsidP="00163AC8">
            <w:pPr>
              <w:framePr w:w="15322" w:h="9129" w:hRule="exact" w:wrap="notBeside" w:vAnchor="text" w:hAnchor="text" w:xAlign="center" w:y="1014"/>
              <w:spacing w:line="269" w:lineRule="exact"/>
              <w:jc w:val="center"/>
            </w:pPr>
            <w:r w:rsidRPr="00163AC8">
              <w:rPr>
                <w:rStyle w:val="211pt"/>
                <w:rFonts w:eastAsia="Arial Unicode MS"/>
                <w:sz w:val="24"/>
                <w:szCs w:val="24"/>
              </w:rPr>
              <w:t>Заседание рабочей группы: подведение итогов реализации Программы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3AC8" w:rsidRPr="00163AC8" w:rsidRDefault="00163AC8" w:rsidP="00163AC8">
            <w:pPr>
              <w:framePr w:w="15322" w:h="9129" w:hRule="exact" w:wrap="notBeside" w:vAnchor="text" w:hAnchor="text" w:xAlign="center" w:y="1014"/>
              <w:spacing w:line="220" w:lineRule="exact"/>
              <w:ind w:right="180"/>
              <w:jc w:val="center"/>
            </w:pPr>
            <w:r>
              <w:rPr>
                <w:rStyle w:val="211pt"/>
                <w:rFonts w:eastAsia="Arial Unicode MS"/>
                <w:sz w:val="24"/>
                <w:szCs w:val="24"/>
              </w:rPr>
              <w:t xml:space="preserve">Декабрь </w:t>
            </w:r>
            <w:r w:rsidRPr="00163AC8">
              <w:rPr>
                <w:rStyle w:val="211pt"/>
                <w:rFonts w:eastAsia="Arial Unicode MS"/>
                <w:sz w:val="24"/>
                <w:szCs w:val="24"/>
              </w:rPr>
              <w:t>2023 года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3AC8" w:rsidRPr="00163AC8" w:rsidRDefault="00163AC8" w:rsidP="00163AC8">
            <w:pPr>
              <w:framePr w:w="15322" w:h="9129" w:hRule="exact" w:wrap="notBeside" w:vAnchor="text" w:hAnchor="text" w:xAlign="center" w:y="1014"/>
              <w:spacing w:line="274" w:lineRule="exact"/>
              <w:ind w:firstLine="360"/>
              <w:jc w:val="center"/>
            </w:pPr>
            <w:r w:rsidRPr="00163AC8">
              <w:rPr>
                <w:rStyle w:val="211pt"/>
                <w:rFonts w:eastAsia="Arial Unicode MS"/>
                <w:sz w:val="24"/>
                <w:szCs w:val="24"/>
              </w:rPr>
              <w:t xml:space="preserve">ООА СГО «Управление образования», Руководители ОУ СГО, Руководители МО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3AC8" w:rsidRPr="00163AC8" w:rsidRDefault="00163AC8" w:rsidP="00163AC8">
            <w:pPr>
              <w:framePr w:w="15322" w:h="9129" w:hRule="exact" w:wrap="notBeside" w:vAnchor="text" w:hAnchor="text" w:xAlign="center" w:y="1014"/>
              <w:spacing w:line="220" w:lineRule="exact"/>
              <w:jc w:val="center"/>
            </w:pPr>
            <w:r w:rsidRPr="00163AC8">
              <w:rPr>
                <w:rStyle w:val="211pt"/>
                <w:rFonts w:eastAsia="Arial Unicode MS"/>
                <w:sz w:val="24"/>
                <w:szCs w:val="24"/>
              </w:rPr>
              <w:t>Протокол № 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AC8" w:rsidRPr="00163AC8" w:rsidRDefault="00163AC8" w:rsidP="00163AC8">
            <w:pPr>
              <w:framePr w:w="15322" w:h="9129" w:hRule="exact" w:wrap="notBeside" w:vAnchor="text" w:hAnchor="text" w:xAlign="center" w:y="1014"/>
              <w:spacing w:line="269" w:lineRule="exact"/>
              <w:jc w:val="center"/>
            </w:pPr>
            <w:r w:rsidRPr="00163AC8">
              <w:rPr>
                <w:rStyle w:val="211pt"/>
                <w:rFonts w:eastAsia="Arial Unicode MS"/>
                <w:sz w:val="24"/>
                <w:szCs w:val="24"/>
              </w:rPr>
              <w:t>Реализация целей и задач Программы</w:t>
            </w:r>
          </w:p>
        </w:tc>
      </w:tr>
    </w:tbl>
    <w:p w:rsidR="000647C4" w:rsidRDefault="000647C4" w:rsidP="00163AC8">
      <w:pPr>
        <w:framePr w:w="15322" w:h="9129" w:hRule="exact" w:wrap="notBeside" w:vAnchor="text" w:hAnchor="text" w:xAlign="center" w:y="1014"/>
        <w:rPr>
          <w:sz w:val="2"/>
          <w:szCs w:val="2"/>
        </w:rPr>
      </w:pPr>
    </w:p>
    <w:p w:rsidR="0024396B" w:rsidRDefault="0024396B" w:rsidP="0024396B">
      <w:pPr>
        <w:rPr>
          <w:sz w:val="2"/>
          <w:szCs w:val="2"/>
        </w:rPr>
        <w:sectPr w:rsidR="0024396B">
          <w:footerReference w:type="default" r:id="rId8"/>
          <w:pgSz w:w="16840" w:h="11900" w:orient="landscape"/>
          <w:pgMar w:top="1043" w:right="668" w:bottom="1485" w:left="850" w:header="0" w:footer="3" w:gutter="0"/>
          <w:cols w:space="720"/>
          <w:noEndnote/>
          <w:docGrid w:linePitch="360"/>
        </w:sectPr>
      </w:pPr>
    </w:p>
    <w:p w:rsidR="00393DC5" w:rsidRDefault="00420C12" w:rsidP="007054F9">
      <w:pPr>
        <w:pStyle w:val="40"/>
        <w:shd w:val="clear" w:color="auto" w:fill="auto"/>
        <w:tabs>
          <w:tab w:val="left" w:pos="565"/>
        </w:tabs>
        <w:spacing w:before="0"/>
        <w:jc w:val="center"/>
      </w:pPr>
      <w:r>
        <w:lastRenderedPageBreak/>
        <w:t xml:space="preserve">   </w:t>
      </w:r>
    </w:p>
    <w:sectPr w:rsidR="00393DC5" w:rsidSect="007054F9">
      <w:footerReference w:type="default" r:id="rId9"/>
      <w:pgSz w:w="11900" w:h="16840"/>
      <w:pgMar w:top="1335" w:right="827" w:bottom="1335" w:left="109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3D6" w:rsidRDefault="004633D6" w:rsidP="00527C9F">
      <w:r>
        <w:separator/>
      </w:r>
    </w:p>
  </w:endnote>
  <w:endnote w:type="continuationSeparator" w:id="0">
    <w:p w:rsidR="004633D6" w:rsidRDefault="004633D6" w:rsidP="00527C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088" w:rsidRDefault="00527C9F">
    <w:pPr>
      <w:rPr>
        <w:sz w:val="2"/>
        <w:szCs w:val="2"/>
      </w:rPr>
    </w:pPr>
    <w:r w:rsidRPr="00527C9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94.45pt;margin-top:536.15pt;width:4.55pt;height:6.95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07088" w:rsidRDefault="00527C9F">
                <w:r>
                  <w:fldChar w:fldCharType="begin"/>
                </w:r>
                <w:r w:rsidR="0022520D">
                  <w:instrText xml:space="preserve"> PAGE \* MERGEFORMAT </w:instrText>
                </w:r>
                <w:r>
                  <w:fldChar w:fldCharType="separate"/>
                </w:r>
                <w:r w:rsidR="00420C12" w:rsidRPr="00420C12">
                  <w:rPr>
                    <w:rStyle w:val="a4"/>
                    <w:rFonts w:eastAsia="Arial Unicode MS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088" w:rsidRDefault="00527C9F">
    <w:pPr>
      <w:rPr>
        <w:sz w:val="2"/>
        <w:szCs w:val="2"/>
      </w:rPr>
    </w:pPr>
    <w:r w:rsidRPr="00527C9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2.4pt;margin-top:784.15pt;width:9.6pt;height:6.95pt;z-index:-25165516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07088" w:rsidRDefault="00527C9F">
                <w:r>
                  <w:fldChar w:fldCharType="begin"/>
                </w:r>
                <w:r w:rsidR="0022520D">
                  <w:instrText xml:space="preserve"> PAGE \* MERGEFORMAT </w:instrText>
                </w:r>
                <w:r>
                  <w:fldChar w:fldCharType="separate"/>
                </w:r>
                <w:r w:rsidR="00420C12" w:rsidRPr="00420C12">
                  <w:rPr>
                    <w:rStyle w:val="a4"/>
                    <w:rFonts w:eastAsia="Arial Unicode MS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3D6" w:rsidRDefault="004633D6" w:rsidP="00527C9F">
      <w:r>
        <w:separator/>
      </w:r>
    </w:p>
  </w:footnote>
  <w:footnote w:type="continuationSeparator" w:id="0">
    <w:p w:rsidR="004633D6" w:rsidRDefault="004633D6" w:rsidP="00527C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3F3F"/>
    <w:multiLevelType w:val="multilevel"/>
    <w:tmpl w:val="B3DE01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9740F9"/>
    <w:multiLevelType w:val="multilevel"/>
    <w:tmpl w:val="7EA60BD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621297"/>
    <w:multiLevelType w:val="multilevel"/>
    <w:tmpl w:val="C7186F8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0253F0"/>
    <w:multiLevelType w:val="multilevel"/>
    <w:tmpl w:val="DCE00B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B070E3"/>
    <w:multiLevelType w:val="multilevel"/>
    <w:tmpl w:val="E46C91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C7153D"/>
    <w:multiLevelType w:val="multilevel"/>
    <w:tmpl w:val="E8F836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1D35D6A"/>
    <w:multiLevelType w:val="multilevel"/>
    <w:tmpl w:val="05BC588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5143B2"/>
    <w:multiLevelType w:val="multilevel"/>
    <w:tmpl w:val="A544D4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81A61D7"/>
    <w:multiLevelType w:val="multilevel"/>
    <w:tmpl w:val="5B8A22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4396B"/>
    <w:rsid w:val="000647C4"/>
    <w:rsid w:val="00095547"/>
    <w:rsid w:val="00163AC8"/>
    <w:rsid w:val="001A7537"/>
    <w:rsid w:val="0022520D"/>
    <w:rsid w:val="0024396B"/>
    <w:rsid w:val="003135BA"/>
    <w:rsid w:val="003206D0"/>
    <w:rsid w:val="00381234"/>
    <w:rsid w:val="00393DC5"/>
    <w:rsid w:val="00420C12"/>
    <w:rsid w:val="004271FF"/>
    <w:rsid w:val="004633D6"/>
    <w:rsid w:val="00527C9F"/>
    <w:rsid w:val="005927D4"/>
    <w:rsid w:val="006C1DD9"/>
    <w:rsid w:val="007054F9"/>
    <w:rsid w:val="008709EE"/>
    <w:rsid w:val="00890F1C"/>
    <w:rsid w:val="009D7F18"/>
    <w:rsid w:val="00A1727A"/>
    <w:rsid w:val="00C01A19"/>
    <w:rsid w:val="00F115B9"/>
    <w:rsid w:val="00F83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396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4396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Колонтитул_"/>
    <w:basedOn w:val="a0"/>
    <w:rsid w:val="0024396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Колонтитул"/>
    <w:basedOn w:val="a3"/>
    <w:rsid w:val="0024396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rsid w:val="002439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 + Полужирный"/>
    <w:basedOn w:val="2"/>
    <w:rsid w:val="0024396B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11pt">
    <w:name w:val="Основной текст (2) + 11 pt"/>
    <w:basedOn w:val="2"/>
    <w:rsid w:val="0024396B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15pt">
    <w:name w:val="Основной текст (2) + 11;5 pt;Курсив"/>
    <w:basedOn w:val="2"/>
    <w:rsid w:val="0024396B"/>
    <w:rPr>
      <w:i/>
      <w:i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24396B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1">
    <w:name w:val="Основной текст (2) + Курсив"/>
    <w:basedOn w:val="2"/>
    <w:rsid w:val="0024396B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4396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24396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"/>
    <w:basedOn w:val="2"/>
    <w:rsid w:val="0024396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Exact">
    <w:name w:val="Основной текст (2) Exact"/>
    <w:basedOn w:val="a0"/>
    <w:rsid w:val="002439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05pt">
    <w:name w:val="Основной текст (2) + 10;5 pt;Курсив"/>
    <w:basedOn w:val="2"/>
    <w:rsid w:val="0024396B"/>
    <w:rPr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customStyle="1" w:styleId="10">
    <w:name w:val="Заголовок №1"/>
    <w:basedOn w:val="a"/>
    <w:link w:val="1"/>
    <w:rsid w:val="0024396B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30">
    <w:name w:val="Основной текст (3)"/>
    <w:basedOn w:val="a"/>
    <w:link w:val="3"/>
    <w:rsid w:val="0024396B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i/>
      <w:iCs/>
      <w:color w:val="auto"/>
      <w:sz w:val="26"/>
      <w:szCs w:val="26"/>
      <w:lang w:eastAsia="en-US" w:bidi="ar-SA"/>
    </w:rPr>
  </w:style>
  <w:style w:type="paragraph" w:customStyle="1" w:styleId="40">
    <w:name w:val="Основной текст (4)"/>
    <w:basedOn w:val="a"/>
    <w:link w:val="4"/>
    <w:rsid w:val="0024396B"/>
    <w:pPr>
      <w:shd w:val="clear" w:color="auto" w:fill="FFFFFF"/>
      <w:spacing w:before="540" w:line="322" w:lineRule="exac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2439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396B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1860</Words>
  <Characters>10604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2023-06-20T10:58:00Z</cp:lastPrinted>
  <dcterms:created xsi:type="dcterms:W3CDTF">2022-07-29T04:15:00Z</dcterms:created>
  <dcterms:modified xsi:type="dcterms:W3CDTF">2023-06-20T10:59:00Z</dcterms:modified>
</cp:coreProperties>
</file>